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BC0" w:rsidRPr="00141BC0" w:rsidRDefault="00141BC0" w:rsidP="00141BC0">
      <w:pPr>
        <w:spacing w:after="0" w:line="240" w:lineRule="auto"/>
        <w:rPr>
          <w:rFonts w:ascii="Times New Roman" w:hAnsi="Times New Roman" w:cs="Times New Roman"/>
          <w:b/>
          <w:sz w:val="20"/>
          <w:szCs w:val="20"/>
          <w:lang w:val="kk-KZ"/>
        </w:rPr>
      </w:pPr>
      <w:r w:rsidRPr="00141BC0">
        <w:rPr>
          <w:rFonts w:ascii="Times New Roman" w:hAnsi="Times New Roman" w:cs="Times New Roman"/>
          <w:b/>
          <w:sz w:val="20"/>
          <w:szCs w:val="20"/>
          <w:lang w:val="kk-KZ"/>
        </w:rPr>
        <w:t>РАСУЛТАЕВА Намуна Акмалжановна,</w:t>
      </w:r>
    </w:p>
    <w:p w:rsidR="00141BC0" w:rsidRPr="00141BC0" w:rsidRDefault="00141BC0" w:rsidP="00141BC0">
      <w:pPr>
        <w:spacing w:after="0" w:line="240" w:lineRule="auto"/>
        <w:rPr>
          <w:rFonts w:ascii="Times New Roman" w:hAnsi="Times New Roman" w:cs="Times New Roman"/>
          <w:b/>
          <w:sz w:val="20"/>
          <w:szCs w:val="20"/>
          <w:lang w:val="kk-KZ"/>
        </w:rPr>
      </w:pPr>
      <w:r w:rsidRPr="00141BC0">
        <w:rPr>
          <w:rFonts w:ascii="Times New Roman" w:hAnsi="Times New Roman" w:cs="Times New Roman"/>
          <w:b/>
          <w:sz w:val="20"/>
          <w:szCs w:val="20"/>
          <w:lang w:val="kk-KZ"/>
        </w:rPr>
        <w:t>№62 М.Анартаев атындағы жалпы білім беретін мектебінің ағылшын тілі пәні мұғалімі.</w:t>
      </w:r>
    </w:p>
    <w:p w:rsidR="00141BC0" w:rsidRPr="00141BC0" w:rsidRDefault="00141BC0" w:rsidP="00141BC0">
      <w:pPr>
        <w:spacing w:after="0" w:line="240" w:lineRule="auto"/>
        <w:rPr>
          <w:rFonts w:ascii="Times New Roman" w:hAnsi="Times New Roman" w:cs="Times New Roman"/>
          <w:b/>
          <w:sz w:val="20"/>
          <w:szCs w:val="20"/>
          <w:lang w:val="kk-KZ"/>
        </w:rPr>
      </w:pPr>
      <w:r w:rsidRPr="00141BC0">
        <w:rPr>
          <w:rFonts w:ascii="Times New Roman" w:hAnsi="Times New Roman" w:cs="Times New Roman"/>
          <w:b/>
          <w:sz w:val="20"/>
          <w:szCs w:val="20"/>
          <w:lang w:val="kk-KZ"/>
        </w:rPr>
        <w:t>Түркістан облысы, Сайрам ауданы</w:t>
      </w:r>
    </w:p>
    <w:p w:rsidR="00141BC0" w:rsidRPr="00141BC0" w:rsidRDefault="00141BC0" w:rsidP="00141BC0">
      <w:pPr>
        <w:pStyle w:val="a3"/>
        <w:spacing w:before="0" w:beforeAutospacing="0" w:after="0" w:afterAutospacing="0"/>
        <w:rPr>
          <w:b/>
          <w:sz w:val="20"/>
          <w:szCs w:val="20"/>
          <w:lang w:val="kk-KZ"/>
        </w:rPr>
      </w:pPr>
    </w:p>
    <w:p w:rsidR="006E1977" w:rsidRPr="00141BC0" w:rsidRDefault="006E1977" w:rsidP="00141BC0">
      <w:pPr>
        <w:pStyle w:val="a3"/>
        <w:spacing w:before="0" w:beforeAutospacing="0" w:after="0" w:afterAutospacing="0"/>
        <w:jc w:val="center"/>
        <w:rPr>
          <w:b/>
          <w:sz w:val="20"/>
          <w:szCs w:val="20"/>
          <w:lang w:val="kk-KZ"/>
        </w:rPr>
      </w:pPr>
      <w:r w:rsidRPr="00141BC0">
        <w:rPr>
          <w:b/>
          <w:sz w:val="20"/>
          <w:szCs w:val="20"/>
          <w:lang w:val="kk-KZ"/>
        </w:rPr>
        <w:t>АҒЫЛШЫН ТІЛІН ҮЙРЕТУДЕГІ ТИІМДІ ӘДІС-ТӘСІЛДЕР</w:t>
      </w:r>
    </w:p>
    <w:p w:rsidR="006E1977" w:rsidRPr="00141BC0" w:rsidRDefault="006E1977" w:rsidP="00141BC0">
      <w:pPr>
        <w:pStyle w:val="a3"/>
        <w:spacing w:before="0" w:beforeAutospacing="0" w:after="0" w:afterAutospacing="0"/>
        <w:rPr>
          <w:b/>
          <w:sz w:val="20"/>
          <w:szCs w:val="20"/>
          <w:lang w:val="kk-KZ"/>
        </w:rPr>
      </w:pP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kk-KZ"/>
        </w:rPr>
        <w:t>Кіріспе</w:t>
      </w: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kk-KZ"/>
        </w:rPr>
        <w:t>Ағылшын тілі - халықаралық қарым-қатынас, ғылым, технология және бизнес тілі. Сондықтан оны тиімді үйрету - білім беру саласының маңызды міндеттерінің бірі. Бүгінгі таңда ағылшын тілін оқытуда әртүрлі әдіс-тәсілдер қолданылады, олардың әрқайсысы оқушылардың жас ерекшеліктеріне, тілді меңгеру деңгейіне және оқу мақсаттарына байланысты таңдалады.</w:t>
      </w: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kk-KZ"/>
        </w:rPr>
        <w:t>Осы баяндамада ағылшын тілін үйретудің ең тиімді әдіс-тәсілдері қарастырылады, соның ішінде коммуникативтік тәсіл, ойын арқылы оқыту, мультимедиялық технологияларды пайдалану, сөйлеу дағдыларын дамыту әдістері және жобалық оқыту әдістері.</w:t>
      </w:r>
    </w:p>
    <w:p w:rsidR="006E1977" w:rsidRPr="00141BC0" w:rsidRDefault="006E1977" w:rsidP="00141BC0">
      <w:pPr>
        <w:pStyle w:val="a3"/>
        <w:spacing w:before="0" w:beforeAutospacing="0" w:after="0" w:afterAutospacing="0"/>
        <w:ind w:firstLine="567"/>
        <w:rPr>
          <w:b/>
          <w:sz w:val="20"/>
          <w:szCs w:val="20"/>
          <w:lang w:val="kk-KZ"/>
        </w:rPr>
      </w:pPr>
      <w:r w:rsidRPr="00141BC0">
        <w:rPr>
          <w:b/>
          <w:sz w:val="20"/>
          <w:szCs w:val="20"/>
          <w:lang w:val="kk-KZ"/>
        </w:rPr>
        <w:t>Негізгі бөлім</w:t>
      </w: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kk-KZ"/>
        </w:rPr>
        <w:t>1. Коммуникативтік тәсіл (Communicative Approach)</w:t>
      </w: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kk-KZ"/>
        </w:rPr>
        <w:t>Коммуникативтік тәсіл - ағылшын тілін үйретудің ең кең таралған және тиімді әдістерінің бірі. Бұл әдіс оқушыларды сөйлеуге, өз ойларын еркін жеткізуге және қарым-қатынас жасауға үйретуге бағытталған.</w:t>
      </w:r>
    </w:p>
    <w:p w:rsidR="006E1977" w:rsidRPr="00141BC0" w:rsidRDefault="006E1977" w:rsidP="00141BC0">
      <w:pPr>
        <w:pStyle w:val="a3"/>
        <w:spacing w:before="0" w:beforeAutospacing="0" w:after="0" w:afterAutospacing="0"/>
        <w:ind w:firstLine="567"/>
        <w:rPr>
          <w:b/>
          <w:sz w:val="20"/>
          <w:szCs w:val="20"/>
          <w:lang w:val="kk-KZ"/>
        </w:rPr>
      </w:pPr>
      <w:r w:rsidRPr="00141BC0">
        <w:rPr>
          <w:b/>
          <w:sz w:val="20"/>
          <w:szCs w:val="20"/>
          <w:lang w:val="kk-KZ"/>
        </w:rPr>
        <w:t>Ерекшеліктері:</w:t>
      </w: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kk-KZ"/>
        </w:rPr>
        <w:t>Грамматиканы жаттауға емес, сөйлеу дағдыларын дамытуға басымдық беріледі.</w:t>
      </w: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kk-KZ"/>
        </w:rPr>
        <w:t>Оқушылар шынайы өмірге жақын диалогтар мен ситуацияларды талқылайды.</w:t>
      </w: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kk-KZ"/>
        </w:rPr>
        <w:t>Топтық және жұптық жұмыстар жиі қолданылады.</w:t>
      </w: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kk-KZ"/>
        </w:rPr>
        <w:t>Қолдану жолдары:</w:t>
      </w: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kk-KZ"/>
        </w:rPr>
        <w:t>Рөлдік ойындар (Role-play) - студенттер белгілі бір жағдайды ойнап, тілдік дағдыларын қолданады.</w:t>
      </w: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kk-KZ"/>
        </w:rPr>
        <w:t>Диалогтар құру - күнделікті өмірде қолданылатын сөйлемдерді үйрену.</w:t>
      </w: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kk-KZ"/>
        </w:rPr>
        <w:t>Дебаттар ұйымдастыру - оқушылар пікір алмасып, сөйлеу дағдыларын дамытады.</w:t>
      </w:r>
    </w:p>
    <w:p w:rsidR="006E1977" w:rsidRPr="00141BC0" w:rsidRDefault="006E1977" w:rsidP="00141BC0">
      <w:pPr>
        <w:pStyle w:val="a3"/>
        <w:spacing w:before="0" w:beforeAutospacing="0" w:after="0" w:afterAutospacing="0"/>
        <w:ind w:firstLine="567"/>
        <w:rPr>
          <w:sz w:val="20"/>
          <w:szCs w:val="20"/>
          <w:lang w:val="en-US"/>
        </w:rPr>
      </w:pPr>
      <w:r w:rsidRPr="00141BC0">
        <w:rPr>
          <w:sz w:val="20"/>
          <w:szCs w:val="20"/>
          <w:lang w:val="en-US"/>
        </w:rPr>
        <w:t xml:space="preserve">2. </w:t>
      </w:r>
      <w:proofErr w:type="spellStart"/>
      <w:r w:rsidRPr="00141BC0">
        <w:rPr>
          <w:sz w:val="20"/>
          <w:szCs w:val="20"/>
        </w:rPr>
        <w:t>Ойын</w:t>
      </w:r>
      <w:proofErr w:type="spellEnd"/>
      <w:r w:rsidRPr="00141BC0">
        <w:rPr>
          <w:sz w:val="20"/>
          <w:szCs w:val="20"/>
          <w:lang w:val="en-US"/>
        </w:rPr>
        <w:t xml:space="preserve"> </w:t>
      </w:r>
      <w:proofErr w:type="spellStart"/>
      <w:r w:rsidRPr="00141BC0">
        <w:rPr>
          <w:sz w:val="20"/>
          <w:szCs w:val="20"/>
        </w:rPr>
        <w:t>арқылы</w:t>
      </w:r>
      <w:proofErr w:type="spellEnd"/>
      <w:r w:rsidRPr="00141BC0">
        <w:rPr>
          <w:sz w:val="20"/>
          <w:szCs w:val="20"/>
          <w:lang w:val="en-US"/>
        </w:rPr>
        <w:t xml:space="preserve"> </w:t>
      </w:r>
      <w:proofErr w:type="spellStart"/>
      <w:r w:rsidRPr="00141BC0">
        <w:rPr>
          <w:sz w:val="20"/>
          <w:szCs w:val="20"/>
        </w:rPr>
        <w:t>оқыту</w:t>
      </w:r>
      <w:proofErr w:type="spellEnd"/>
      <w:r w:rsidRPr="00141BC0">
        <w:rPr>
          <w:sz w:val="20"/>
          <w:szCs w:val="20"/>
          <w:lang w:val="en-US"/>
        </w:rPr>
        <w:t xml:space="preserve"> (Game-Based Learning)</w:t>
      </w:r>
    </w:p>
    <w:p w:rsidR="006E1977" w:rsidRPr="00141BC0" w:rsidRDefault="006E1977" w:rsidP="00141BC0">
      <w:pPr>
        <w:pStyle w:val="a3"/>
        <w:spacing w:before="0" w:beforeAutospacing="0" w:after="0" w:afterAutospacing="0"/>
        <w:ind w:firstLine="567"/>
        <w:rPr>
          <w:sz w:val="20"/>
          <w:szCs w:val="20"/>
          <w:lang w:val="en-US"/>
        </w:rPr>
      </w:pPr>
      <w:proofErr w:type="spellStart"/>
      <w:r w:rsidRPr="00141BC0">
        <w:rPr>
          <w:sz w:val="20"/>
          <w:szCs w:val="20"/>
        </w:rPr>
        <w:t>Ойын</w:t>
      </w:r>
      <w:proofErr w:type="spellEnd"/>
      <w:r w:rsidRPr="00141BC0">
        <w:rPr>
          <w:sz w:val="20"/>
          <w:szCs w:val="20"/>
          <w:lang w:val="en-US"/>
        </w:rPr>
        <w:t xml:space="preserve"> - </w:t>
      </w:r>
      <w:proofErr w:type="spellStart"/>
      <w:r w:rsidRPr="00141BC0">
        <w:rPr>
          <w:sz w:val="20"/>
          <w:szCs w:val="20"/>
        </w:rPr>
        <w:t>оқушылардың</w:t>
      </w:r>
      <w:proofErr w:type="spellEnd"/>
      <w:r w:rsidRPr="00141BC0">
        <w:rPr>
          <w:sz w:val="20"/>
          <w:szCs w:val="20"/>
          <w:lang w:val="en-US"/>
        </w:rPr>
        <w:t xml:space="preserve"> </w:t>
      </w:r>
      <w:proofErr w:type="spellStart"/>
      <w:r w:rsidRPr="00141BC0">
        <w:rPr>
          <w:sz w:val="20"/>
          <w:szCs w:val="20"/>
        </w:rPr>
        <w:t>қызығушылығын</w:t>
      </w:r>
      <w:proofErr w:type="spellEnd"/>
      <w:r w:rsidRPr="00141BC0">
        <w:rPr>
          <w:sz w:val="20"/>
          <w:szCs w:val="20"/>
          <w:lang w:val="en-US"/>
        </w:rPr>
        <w:t xml:space="preserve"> </w:t>
      </w:r>
      <w:proofErr w:type="spellStart"/>
      <w:r w:rsidRPr="00141BC0">
        <w:rPr>
          <w:sz w:val="20"/>
          <w:szCs w:val="20"/>
        </w:rPr>
        <w:t>арттырып</w:t>
      </w:r>
      <w:proofErr w:type="spellEnd"/>
      <w:r w:rsidRPr="00141BC0">
        <w:rPr>
          <w:sz w:val="20"/>
          <w:szCs w:val="20"/>
          <w:lang w:val="en-US"/>
        </w:rPr>
        <w:t xml:space="preserve">, </w:t>
      </w:r>
      <w:proofErr w:type="spellStart"/>
      <w:r w:rsidRPr="00141BC0">
        <w:rPr>
          <w:sz w:val="20"/>
          <w:szCs w:val="20"/>
        </w:rPr>
        <w:t>оларды</w:t>
      </w:r>
      <w:proofErr w:type="spellEnd"/>
      <w:r w:rsidRPr="00141BC0">
        <w:rPr>
          <w:sz w:val="20"/>
          <w:szCs w:val="20"/>
          <w:lang w:val="en-US"/>
        </w:rPr>
        <w:t xml:space="preserve"> </w:t>
      </w:r>
      <w:proofErr w:type="spellStart"/>
      <w:r w:rsidRPr="00141BC0">
        <w:rPr>
          <w:sz w:val="20"/>
          <w:szCs w:val="20"/>
        </w:rPr>
        <w:t>белсенді</w:t>
      </w:r>
      <w:proofErr w:type="spellEnd"/>
      <w:r w:rsidRPr="00141BC0">
        <w:rPr>
          <w:sz w:val="20"/>
          <w:szCs w:val="20"/>
          <w:lang w:val="en-US"/>
        </w:rPr>
        <w:t xml:space="preserve"> </w:t>
      </w:r>
      <w:proofErr w:type="spellStart"/>
      <w:r w:rsidRPr="00141BC0">
        <w:rPr>
          <w:sz w:val="20"/>
          <w:szCs w:val="20"/>
        </w:rPr>
        <w:t>түрде</w:t>
      </w:r>
      <w:proofErr w:type="spellEnd"/>
      <w:r w:rsidRPr="00141BC0">
        <w:rPr>
          <w:sz w:val="20"/>
          <w:szCs w:val="20"/>
          <w:lang w:val="en-US"/>
        </w:rPr>
        <w:t xml:space="preserve"> </w:t>
      </w:r>
      <w:proofErr w:type="spellStart"/>
      <w:r w:rsidRPr="00141BC0">
        <w:rPr>
          <w:sz w:val="20"/>
          <w:szCs w:val="20"/>
        </w:rPr>
        <w:t>үйренуге</w:t>
      </w:r>
      <w:proofErr w:type="spellEnd"/>
      <w:r w:rsidRPr="00141BC0">
        <w:rPr>
          <w:sz w:val="20"/>
          <w:szCs w:val="20"/>
          <w:lang w:val="en-US"/>
        </w:rPr>
        <w:t xml:space="preserve"> </w:t>
      </w:r>
      <w:proofErr w:type="spellStart"/>
      <w:r w:rsidRPr="00141BC0">
        <w:rPr>
          <w:sz w:val="20"/>
          <w:szCs w:val="20"/>
        </w:rPr>
        <w:t>ынталандыратын</w:t>
      </w:r>
      <w:proofErr w:type="spellEnd"/>
      <w:r w:rsidRPr="00141BC0">
        <w:rPr>
          <w:sz w:val="20"/>
          <w:szCs w:val="20"/>
          <w:lang w:val="en-US"/>
        </w:rPr>
        <w:t xml:space="preserve"> </w:t>
      </w:r>
      <w:proofErr w:type="spellStart"/>
      <w:r w:rsidRPr="00141BC0">
        <w:rPr>
          <w:sz w:val="20"/>
          <w:szCs w:val="20"/>
        </w:rPr>
        <w:t>әдіс</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b/>
          <w:sz w:val="20"/>
          <w:szCs w:val="20"/>
          <w:lang w:val="en-US"/>
        </w:rPr>
      </w:pPr>
      <w:proofErr w:type="spellStart"/>
      <w:r w:rsidRPr="00141BC0">
        <w:rPr>
          <w:b/>
          <w:sz w:val="20"/>
          <w:szCs w:val="20"/>
        </w:rPr>
        <w:t>Ерекшеліктері</w:t>
      </w:r>
      <w:proofErr w:type="spellEnd"/>
      <w:r w:rsidRPr="00141BC0">
        <w:rPr>
          <w:b/>
          <w:sz w:val="20"/>
          <w:szCs w:val="20"/>
          <w:lang w:val="en-US"/>
        </w:rPr>
        <w:t>:</w:t>
      </w:r>
    </w:p>
    <w:p w:rsidR="006E1977" w:rsidRPr="00141BC0" w:rsidRDefault="006E1977" w:rsidP="00141BC0">
      <w:pPr>
        <w:pStyle w:val="a3"/>
        <w:spacing w:before="0" w:beforeAutospacing="0" w:after="0" w:afterAutospacing="0"/>
        <w:ind w:firstLine="567"/>
        <w:rPr>
          <w:sz w:val="20"/>
          <w:szCs w:val="20"/>
          <w:lang w:val="en-US"/>
        </w:rPr>
      </w:pPr>
      <w:proofErr w:type="spellStart"/>
      <w:r w:rsidRPr="00141BC0">
        <w:rPr>
          <w:sz w:val="20"/>
          <w:szCs w:val="20"/>
        </w:rPr>
        <w:t>Балалардың</w:t>
      </w:r>
      <w:proofErr w:type="spellEnd"/>
      <w:r w:rsidRPr="00141BC0">
        <w:rPr>
          <w:sz w:val="20"/>
          <w:szCs w:val="20"/>
          <w:lang w:val="en-US"/>
        </w:rPr>
        <w:t xml:space="preserve"> </w:t>
      </w:r>
      <w:proofErr w:type="spellStart"/>
      <w:r w:rsidRPr="00141BC0">
        <w:rPr>
          <w:sz w:val="20"/>
          <w:szCs w:val="20"/>
        </w:rPr>
        <w:t>қызығушылығын</w:t>
      </w:r>
      <w:proofErr w:type="spellEnd"/>
      <w:r w:rsidRPr="00141BC0">
        <w:rPr>
          <w:sz w:val="20"/>
          <w:szCs w:val="20"/>
          <w:lang w:val="en-US"/>
        </w:rPr>
        <w:t xml:space="preserve"> </w:t>
      </w:r>
      <w:proofErr w:type="spellStart"/>
      <w:r w:rsidRPr="00141BC0">
        <w:rPr>
          <w:sz w:val="20"/>
          <w:szCs w:val="20"/>
        </w:rPr>
        <w:t>арттырады</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sz w:val="20"/>
          <w:szCs w:val="20"/>
          <w:lang w:val="en-US"/>
        </w:rPr>
      </w:pPr>
      <w:proofErr w:type="spellStart"/>
      <w:r w:rsidRPr="00141BC0">
        <w:rPr>
          <w:sz w:val="20"/>
          <w:szCs w:val="20"/>
        </w:rPr>
        <w:t>Оқушылар</w:t>
      </w:r>
      <w:proofErr w:type="spellEnd"/>
      <w:r w:rsidRPr="00141BC0">
        <w:rPr>
          <w:sz w:val="20"/>
          <w:szCs w:val="20"/>
          <w:lang w:val="en-US"/>
        </w:rPr>
        <w:t xml:space="preserve"> </w:t>
      </w:r>
      <w:proofErr w:type="spellStart"/>
      <w:r w:rsidRPr="00141BC0">
        <w:rPr>
          <w:sz w:val="20"/>
          <w:szCs w:val="20"/>
        </w:rPr>
        <w:t>стрессті</w:t>
      </w:r>
      <w:proofErr w:type="spellEnd"/>
      <w:r w:rsidRPr="00141BC0">
        <w:rPr>
          <w:sz w:val="20"/>
          <w:szCs w:val="20"/>
          <w:lang w:val="en-US"/>
        </w:rPr>
        <w:t xml:space="preserve"> </w:t>
      </w:r>
      <w:proofErr w:type="spellStart"/>
      <w:r w:rsidRPr="00141BC0">
        <w:rPr>
          <w:sz w:val="20"/>
          <w:szCs w:val="20"/>
        </w:rPr>
        <w:t>сезінбейді</w:t>
      </w:r>
      <w:proofErr w:type="spellEnd"/>
      <w:r w:rsidRPr="00141BC0">
        <w:rPr>
          <w:sz w:val="20"/>
          <w:szCs w:val="20"/>
          <w:lang w:val="en-US"/>
        </w:rPr>
        <w:t xml:space="preserve">, </w:t>
      </w:r>
      <w:proofErr w:type="spellStart"/>
      <w:r w:rsidRPr="00141BC0">
        <w:rPr>
          <w:sz w:val="20"/>
          <w:szCs w:val="20"/>
        </w:rPr>
        <w:t>еркін</w:t>
      </w:r>
      <w:proofErr w:type="spellEnd"/>
      <w:r w:rsidRPr="00141BC0">
        <w:rPr>
          <w:sz w:val="20"/>
          <w:szCs w:val="20"/>
          <w:lang w:val="en-US"/>
        </w:rPr>
        <w:t xml:space="preserve"> </w:t>
      </w:r>
      <w:proofErr w:type="spellStart"/>
      <w:r w:rsidRPr="00141BC0">
        <w:rPr>
          <w:sz w:val="20"/>
          <w:szCs w:val="20"/>
        </w:rPr>
        <w:t>сөйлейді</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sz w:val="20"/>
          <w:szCs w:val="20"/>
          <w:lang w:val="en-US"/>
        </w:rPr>
      </w:pPr>
      <w:proofErr w:type="spellStart"/>
      <w:r w:rsidRPr="00141BC0">
        <w:rPr>
          <w:sz w:val="20"/>
          <w:szCs w:val="20"/>
        </w:rPr>
        <w:t>Сөздік</w:t>
      </w:r>
      <w:proofErr w:type="spellEnd"/>
      <w:r w:rsidRPr="00141BC0">
        <w:rPr>
          <w:sz w:val="20"/>
          <w:szCs w:val="20"/>
          <w:lang w:val="en-US"/>
        </w:rPr>
        <w:t xml:space="preserve"> </w:t>
      </w:r>
      <w:proofErr w:type="spellStart"/>
      <w:r w:rsidRPr="00141BC0">
        <w:rPr>
          <w:sz w:val="20"/>
          <w:szCs w:val="20"/>
        </w:rPr>
        <w:t>қорды</w:t>
      </w:r>
      <w:proofErr w:type="spellEnd"/>
      <w:r w:rsidRPr="00141BC0">
        <w:rPr>
          <w:sz w:val="20"/>
          <w:szCs w:val="20"/>
          <w:lang w:val="en-US"/>
        </w:rPr>
        <w:t xml:space="preserve"> </w:t>
      </w:r>
      <w:proofErr w:type="spellStart"/>
      <w:proofErr w:type="gramStart"/>
      <w:r w:rsidRPr="00141BC0">
        <w:rPr>
          <w:sz w:val="20"/>
          <w:szCs w:val="20"/>
        </w:rPr>
        <w:t>байыту</w:t>
      </w:r>
      <w:proofErr w:type="gramEnd"/>
      <w:r w:rsidRPr="00141BC0">
        <w:rPr>
          <w:sz w:val="20"/>
          <w:szCs w:val="20"/>
        </w:rPr>
        <w:t>ға</w:t>
      </w:r>
      <w:proofErr w:type="spellEnd"/>
      <w:r w:rsidRPr="00141BC0">
        <w:rPr>
          <w:sz w:val="20"/>
          <w:szCs w:val="20"/>
          <w:lang w:val="en-US"/>
        </w:rPr>
        <w:t xml:space="preserve"> </w:t>
      </w:r>
      <w:proofErr w:type="spellStart"/>
      <w:r w:rsidRPr="00141BC0">
        <w:rPr>
          <w:sz w:val="20"/>
          <w:szCs w:val="20"/>
        </w:rPr>
        <w:t>көмектеседі</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sz w:val="20"/>
          <w:szCs w:val="20"/>
          <w:lang w:val="en-US"/>
        </w:rPr>
      </w:pPr>
      <w:proofErr w:type="spellStart"/>
      <w:r w:rsidRPr="00141BC0">
        <w:rPr>
          <w:sz w:val="20"/>
          <w:szCs w:val="20"/>
        </w:rPr>
        <w:t>Қолдану</w:t>
      </w:r>
      <w:proofErr w:type="spellEnd"/>
      <w:r w:rsidRPr="00141BC0">
        <w:rPr>
          <w:sz w:val="20"/>
          <w:szCs w:val="20"/>
          <w:lang w:val="en-US"/>
        </w:rPr>
        <w:t xml:space="preserve"> </w:t>
      </w:r>
      <w:proofErr w:type="spellStart"/>
      <w:r w:rsidRPr="00141BC0">
        <w:rPr>
          <w:sz w:val="20"/>
          <w:szCs w:val="20"/>
        </w:rPr>
        <w:t>жолдары</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sz w:val="20"/>
          <w:szCs w:val="20"/>
          <w:lang w:val="en-US"/>
        </w:rPr>
      </w:pPr>
      <w:r w:rsidRPr="00141BC0">
        <w:rPr>
          <w:sz w:val="20"/>
          <w:szCs w:val="20"/>
          <w:lang w:val="en-US"/>
        </w:rPr>
        <w:t xml:space="preserve">"Word Association" - </w:t>
      </w:r>
      <w:proofErr w:type="spellStart"/>
      <w:r w:rsidRPr="00141BC0">
        <w:rPr>
          <w:sz w:val="20"/>
          <w:szCs w:val="20"/>
        </w:rPr>
        <w:t>жаңа</w:t>
      </w:r>
      <w:proofErr w:type="spellEnd"/>
      <w:r w:rsidRPr="00141BC0">
        <w:rPr>
          <w:sz w:val="20"/>
          <w:szCs w:val="20"/>
          <w:lang w:val="en-US"/>
        </w:rPr>
        <w:t xml:space="preserve"> </w:t>
      </w:r>
      <w:proofErr w:type="spellStart"/>
      <w:r w:rsidRPr="00141BC0">
        <w:rPr>
          <w:sz w:val="20"/>
          <w:szCs w:val="20"/>
        </w:rPr>
        <w:t>сөздерді</w:t>
      </w:r>
      <w:proofErr w:type="spellEnd"/>
      <w:r w:rsidRPr="00141BC0">
        <w:rPr>
          <w:sz w:val="20"/>
          <w:szCs w:val="20"/>
          <w:lang w:val="en-US"/>
        </w:rPr>
        <w:t xml:space="preserve"> </w:t>
      </w:r>
      <w:proofErr w:type="spellStart"/>
      <w:r w:rsidRPr="00141BC0">
        <w:rPr>
          <w:sz w:val="20"/>
          <w:szCs w:val="20"/>
        </w:rPr>
        <w:t>есте</w:t>
      </w:r>
      <w:proofErr w:type="spellEnd"/>
      <w:r w:rsidRPr="00141BC0">
        <w:rPr>
          <w:sz w:val="20"/>
          <w:szCs w:val="20"/>
          <w:lang w:val="en-US"/>
        </w:rPr>
        <w:t xml:space="preserve"> </w:t>
      </w:r>
      <w:proofErr w:type="spellStart"/>
      <w:r w:rsidRPr="00141BC0">
        <w:rPr>
          <w:sz w:val="20"/>
          <w:szCs w:val="20"/>
        </w:rPr>
        <w:t>сақтауға</w:t>
      </w:r>
      <w:proofErr w:type="spellEnd"/>
      <w:r w:rsidRPr="00141BC0">
        <w:rPr>
          <w:sz w:val="20"/>
          <w:szCs w:val="20"/>
          <w:lang w:val="en-US"/>
        </w:rPr>
        <w:t xml:space="preserve"> </w:t>
      </w:r>
      <w:proofErr w:type="spellStart"/>
      <w:r w:rsidRPr="00141BC0">
        <w:rPr>
          <w:sz w:val="20"/>
          <w:szCs w:val="20"/>
        </w:rPr>
        <w:t>арналған</w:t>
      </w:r>
      <w:proofErr w:type="spellEnd"/>
      <w:r w:rsidRPr="00141BC0">
        <w:rPr>
          <w:sz w:val="20"/>
          <w:szCs w:val="20"/>
          <w:lang w:val="en-US"/>
        </w:rPr>
        <w:t xml:space="preserve"> </w:t>
      </w:r>
      <w:proofErr w:type="spellStart"/>
      <w:r w:rsidRPr="00141BC0">
        <w:rPr>
          <w:sz w:val="20"/>
          <w:szCs w:val="20"/>
        </w:rPr>
        <w:t>ойын</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sz w:val="20"/>
          <w:szCs w:val="20"/>
          <w:lang w:val="en-US"/>
        </w:rPr>
      </w:pPr>
      <w:r w:rsidRPr="00141BC0">
        <w:rPr>
          <w:sz w:val="20"/>
          <w:szCs w:val="20"/>
          <w:lang w:val="en-US"/>
        </w:rPr>
        <w:t xml:space="preserve">"Find Someone Who" - </w:t>
      </w:r>
      <w:proofErr w:type="spellStart"/>
      <w:r w:rsidRPr="00141BC0">
        <w:rPr>
          <w:sz w:val="20"/>
          <w:szCs w:val="20"/>
        </w:rPr>
        <w:t>оқушылар</w:t>
      </w:r>
      <w:proofErr w:type="spellEnd"/>
      <w:r w:rsidRPr="00141BC0">
        <w:rPr>
          <w:sz w:val="20"/>
          <w:szCs w:val="20"/>
          <w:lang w:val="en-US"/>
        </w:rPr>
        <w:t xml:space="preserve"> </w:t>
      </w:r>
      <w:proofErr w:type="spellStart"/>
      <w:r w:rsidRPr="00141BC0">
        <w:rPr>
          <w:sz w:val="20"/>
          <w:szCs w:val="20"/>
        </w:rPr>
        <w:t>бір</w:t>
      </w:r>
      <w:proofErr w:type="spellEnd"/>
      <w:r w:rsidRPr="00141BC0">
        <w:rPr>
          <w:sz w:val="20"/>
          <w:szCs w:val="20"/>
          <w:lang w:val="en-US"/>
        </w:rPr>
        <w:t>-</w:t>
      </w:r>
      <w:proofErr w:type="spellStart"/>
      <w:r w:rsidRPr="00141BC0">
        <w:rPr>
          <w:sz w:val="20"/>
          <w:szCs w:val="20"/>
        </w:rPr>
        <w:t>біріне</w:t>
      </w:r>
      <w:proofErr w:type="spellEnd"/>
      <w:r w:rsidRPr="00141BC0">
        <w:rPr>
          <w:sz w:val="20"/>
          <w:szCs w:val="20"/>
          <w:lang w:val="en-US"/>
        </w:rPr>
        <w:t xml:space="preserve"> </w:t>
      </w:r>
      <w:proofErr w:type="spellStart"/>
      <w:r w:rsidRPr="00141BC0">
        <w:rPr>
          <w:sz w:val="20"/>
          <w:szCs w:val="20"/>
        </w:rPr>
        <w:t>сұрақ</w:t>
      </w:r>
      <w:proofErr w:type="spellEnd"/>
      <w:r w:rsidRPr="00141BC0">
        <w:rPr>
          <w:sz w:val="20"/>
          <w:szCs w:val="20"/>
          <w:lang w:val="en-US"/>
        </w:rPr>
        <w:t xml:space="preserve"> </w:t>
      </w:r>
      <w:proofErr w:type="spellStart"/>
      <w:r w:rsidRPr="00141BC0">
        <w:rPr>
          <w:sz w:val="20"/>
          <w:szCs w:val="20"/>
        </w:rPr>
        <w:t>қойып</w:t>
      </w:r>
      <w:proofErr w:type="spellEnd"/>
      <w:r w:rsidRPr="00141BC0">
        <w:rPr>
          <w:sz w:val="20"/>
          <w:szCs w:val="20"/>
          <w:lang w:val="en-US"/>
        </w:rPr>
        <w:t xml:space="preserve">, </w:t>
      </w:r>
      <w:proofErr w:type="spellStart"/>
      <w:r w:rsidRPr="00141BC0">
        <w:rPr>
          <w:sz w:val="20"/>
          <w:szCs w:val="20"/>
        </w:rPr>
        <w:t>жауап</w:t>
      </w:r>
      <w:proofErr w:type="spellEnd"/>
      <w:r w:rsidRPr="00141BC0">
        <w:rPr>
          <w:sz w:val="20"/>
          <w:szCs w:val="20"/>
          <w:lang w:val="en-US"/>
        </w:rPr>
        <w:t xml:space="preserve"> </w:t>
      </w:r>
      <w:proofErr w:type="spellStart"/>
      <w:r w:rsidRPr="00141BC0">
        <w:rPr>
          <w:sz w:val="20"/>
          <w:szCs w:val="20"/>
        </w:rPr>
        <w:t>іздейді</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en-US"/>
        </w:rPr>
        <w:t xml:space="preserve">"Simon Says" - </w:t>
      </w:r>
      <w:proofErr w:type="spellStart"/>
      <w:r w:rsidRPr="00141BC0">
        <w:rPr>
          <w:sz w:val="20"/>
          <w:szCs w:val="20"/>
        </w:rPr>
        <w:t>бұйрықтарды</w:t>
      </w:r>
      <w:proofErr w:type="spellEnd"/>
      <w:r w:rsidRPr="00141BC0">
        <w:rPr>
          <w:sz w:val="20"/>
          <w:szCs w:val="20"/>
          <w:lang w:val="en-US"/>
        </w:rPr>
        <w:t xml:space="preserve"> </w:t>
      </w:r>
      <w:proofErr w:type="spellStart"/>
      <w:r w:rsidRPr="00141BC0">
        <w:rPr>
          <w:sz w:val="20"/>
          <w:szCs w:val="20"/>
        </w:rPr>
        <w:t>орындау</w:t>
      </w:r>
      <w:proofErr w:type="spellEnd"/>
      <w:r w:rsidRPr="00141BC0">
        <w:rPr>
          <w:sz w:val="20"/>
          <w:szCs w:val="20"/>
          <w:lang w:val="en-US"/>
        </w:rPr>
        <w:t xml:space="preserve"> </w:t>
      </w:r>
      <w:proofErr w:type="spellStart"/>
      <w:r w:rsidRPr="00141BC0">
        <w:rPr>
          <w:sz w:val="20"/>
          <w:szCs w:val="20"/>
        </w:rPr>
        <w:t>арқылы</w:t>
      </w:r>
      <w:proofErr w:type="spellEnd"/>
      <w:r w:rsidRPr="00141BC0">
        <w:rPr>
          <w:sz w:val="20"/>
          <w:szCs w:val="20"/>
          <w:lang w:val="en-US"/>
        </w:rPr>
        <w:t xml:space="preserve"> </w:t>
      </w:r>
      <w:proofErr w:type="spellStart"/>
      <w:r w:rsidRPr="00141BC0">
        <w:rPr>
          <w:sz w:val="20"/>
          <w:szCs w:val="20"/>
        </w:rPr>
        <w:t>тыңдау</w:t>
      </w:r>
      <w:proofErr w:type="spellEnd"/>
      <w:r w:rsidRPr="00141BC0">
        <w:rPr>
          <w:sz w:val="20"/>
          <w:szCs w:val="20"/>
          <w:lang w:val="en-US"/>
        </w:rPr>
        <w:t xml:space="preserve"> </w:t>
      </w:r>
      <w:proofErr w:type="spellStart"/>
      <w:r w:rsidRPr="00141BC0">
        <w:rPr>
          <w:sz w:val="20"/>
          <w:szCs w:val="20"/>
        </w:rPr>
        <w:t>дағдысын</w:t>
      </w:r>
      <w:proofErr w:type="spellEnd"/>
      <w:r w:rsidRPr="00141BC0">
        <w:rPr>
          <w:sz w:val="20"/>
          <w:szCs w:val="20"/>
          <w:lang w:val="en-US"/>
        </w:rPr>
        <w:t xml:space="preserve"> </w:t>
      </w:r>
      <w:proofErr w:type="spellStart"/>
      <w:r w:rsidRPr="00141BC0">
        <w:rPr>
          <w:sz w:val="20"/>
          <w:szCs w:val="20"/>
        </w:rPr>
        <w:t>дамыту</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sz w:val="20"/>
          <w:szCs w:val="20"/>
          <w:lang w:val="en-US"/>
        </w:rPr>
      </w:pPr>
      <w:r w:rsidRPr="00141BC0">
        <w:rPr>
          <w:sz w:val="20"/>
          <w:szCs w:val="20"/>
          <w:lang w:val="en-US"/>
        </w:rPr>
        <w:t xml:space="preserve">3. </w:t>
      </w:r>
      <w:proofErr w:type="spellStart"/>
      <w:r w:rsidRPr="00141BC0">
        <w:rPr>
          <w:sz w:val="20"/>
          <w:szCs w:val="20"/>
        </w:rPr>
        <w:t>Мультимедиялық</w:t>
      </w:r>
      <w:proofErr w:type="spellEnd"/>
      <w:r w:rsidRPr="00141BC0">
        <w:rPr>
          <w:sz w:val="20"/>
          <w:szCs w:val="20"/>
          <w:lang w:val="en-US"/>
        </w:rPr>
        <w:t xml:space="preserve"> </w:t>
      </w:r>
      <w:proofErr w:type="spellStart"/>
      <w:r w:rsidRPr="00141BC0">
        <w:rPr>
          <w:sz w:val="20"/>
          <w:szCs w:val="20"/>
        </w:rPr>
        <w:t>технологияларды</w:t>
      </w:r>
      <w:proofErr w:type="spellEnd"/>
      <w:r w:rsidRPr="00141BC0">
        <w:rPr>
          <w:sz w:val="20"/>
          <w:szCs w:val="20"/>
          <w:lang w:val="en-US"/>
        </w:rPr>
        <w:t xml:space="preserve"> </w:t>
      </w:r>
      <w:proofErr w:type="spellStart"/>
      <w:r w:rsidRPr="00141BC0">
        <w:rPr>
          <w:sz w:val="20"/>
          <w:szCs w:val="20"/>
        </w:rPr>
        <w:t>пайдалану</w:t>
      </w:r>
      <w:proofErr w:type="spellEnd"/>
    </w:p>
    <w:p w:rsidR="006E1977" w:rsidRPr="00141BC0" w:rsidRDefault="006E1977" w:rsidP="00141BC0">
      <w:pPr>
        <w:pStyle w:val="a3"/>
        <w:spacing w:before="0" w:beforeAutospacing="0" w:after="0" w:afterAutospacing="0"/>
        <w:ind w:firstLine="567"/>
        <w:rPr>
          <w:sz w:val="20"/>
          <w:szCs w:val="20"/>
          <w:lang w:val="en-US"/>
        </w:rPr>
      </w:pPr>
      <w:proofErr w:type="spellStart"/>
      <w:r w:rsidRPr="00141BC0">
        <w:rPr>
          <w:sz w:val="20"/>
          <w:szCs w:val="20"/>
        </w:rPr>
        <w:t>Қазіргі</w:t>
      </w:r>
      <w:proofErr w:type="spellEnd"/>
      <w:r w:rsidRPr="00141BC0">
        <w:rPr>
          <w:sz w:val="20"/>
          <w:szCs w:val="20"/>
          <w:lang w:val="en-US"/>
        </w:rPr>
        <w:t xml:space="preserve"> </w:t>
      </w:r>
      <w:proofErr w:type="spellStart"/>
      <w:r w:rsidRPr="00141BC0">
        <w:rPr>
          <w:sz w:val="20"/>
          <w:szCs w:val="20"/>
        </w:rPr>
        <w:t>заманғы</w:t>
      </w:r>
      <w:proofErr w:type="spellEnd"/>
      <w:r w:rsidRPr="00141BC0">
        <w:rPr>
          <w:sz w:val="20"/>
          <w:szCs w:val="20"/>
          <w:lang w:val="en-US"/>
        </w:rPr>
        <w:t xml:space="preserve"> </w:t>
      </w:r>
      <w:proofErr w:type="spellStart"/>
      <w:r w:rsidRPr="00141BC0">
        <w:rPr>
          <w:sz w:val="20"/>
          <w:szCs w:val="20"/>
        </w:rPr>
        <w:t>технологиялар</w:t>
      </w:r>
      <w:proofErr w:type="spellEnd"/>
      <w:r w:rsidRPr="00141BC0">
        <w:rPr>
          <w:sz w:val="20"/>
          <w:szCs w:val="20"/>
          <w:lang w:val="en-US"/>
        </w:rPr>
        <w:t xml:space="preserve"> </w:t>
      </w:r>
      <w:proofErr w:type="spellStart"/>
      <w:r w:rsidRPr="00141BC0">
        <w:rPr>
          <w:sz w:val="20"/>
          <w:szCs w:val="20"/>
        </w:rPr>
        <w:t>тіл</w:t>
      </w:r>
      <w:proofErr w:type="spellEnd"/>
      <w:r w:rsidRPr="00141BC0">
        <w:rPr>
          <w:sz w:val="20"/>
          <w:szCs w:val="20"/>
          <w:lang w:val="en-US"/>
        </w:rPr>
        <w:t xml:space="preserve"> </w:t>
      </w:r>
      <w:proofErr w:type="spellStart"/>
      <w:r w:rsidRPr="00141BC0">
        <w:rPr>
          <w:sz w:val="20"/>
          <w:szCs w:val="20"/>
        </w:rPr>
        <w:t>үйрену</w:t>
      </w:r>
      <w:proofErr w:type="spellEnd"/>
      <w:r w:rsidRPr="00141BC0">
        <w:rPr>
          <w:sz w:val="20"/>
          <w:szCs w:val="20"/>
          <w:lang w:val="en-US"/>
        </w:rPr>
        <w:t xml:space="preserve"> </w:t>
      </w:r>
      <w:proofErr w:type="spellStart"/>
      <w:r w:rsidRPr="00141BC0">
        <w:rPr>
          <w:sz w:val="20"/>
          <w:szCs w:val="20"/>
        </w:rPr>
        <w:t>процесін</w:t>
      </w:r>
      <w:proofErr w:type="spellEnd"/>
      <w:r w:rsidRPr="00141BC0">
        <w:rPr>
          <w:sz w:val="20"/>
          <w:szCs w:val="20"/>
          <w:lang w:val="en-US"/>
        </w:rPr>
        <w:t xml:space="preserve"> </w:t>
      </w:r>
      <w:proofErr w:type="spellStart"/>
      <w:r w:rsidRPr="00141BC0">
        <w:rPr>
          <w:sz w:val="20"/>
          <w:szCs w:val="20"/>
        </w:rPr>
        <w:t>жеңілдеті</w:t>
      </w:r>
      <w:proofErr w:type="gramStart"/>
      <w:r w:rsidRPr="00141BC0">
        <w:rPr>
          <w:sz w:val="20"/>
          <w:szCs w:val="20"/>
        </w:rPr>
        <w:t>п</w:t>
      </w:r>
      <w:proofErr w:type="spellEnd"/>
      <w:proofErr w:type="gramEnd"/>
      <w:r w:rsidRPr="00141BC0">
        <w:rPr>
          <w:sz w:val="20"/>
          <w:szCs w:val="20"/>
          <w:lang w:val="en-US"/>
        </w:rPr>
        <w:t xml:space="preserve">, </w:t>
      </w:r>
      <w:proofErr w:type="spellStart"/>
      <w:r w:rsidRPr="00141BC0">
        <w:rPr>
          <w:sz w:val="20"/>
          <w:szCs w:val="20"/>
        </w:rPr>
        <w:t>қызықты</w:t>
      </w:r>
      <w:proofErr w:type="spellEnd"/>
      <w:r w:rsidRPr="00141BC0">
        <w:rPr>
          <w:sz w:val="20"/>
          <w:szCs w:val="20"/>
          <w:lang w:val="en-US"/>
        </w:rPr>
        <w:t xml:space="preserve"> </w:t>
      </w:r>
      <w:proofErr w:type="spellStart"/>
      <w:r w:rsidRPr="00141BC0">
        <w:rPr>
          <w:sz w:val="20"/>
          <w:szCs w:val="20"/>
        </w:rPr>
        <w:t>етеді</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b/>
          <w:sz w:val="20"/>
          <w:szCs w:val="20"/>
          <w:lang w:val="en-US"/>
        </w:rPr>
      </w:pPr>
      <w:proofErr w:type="spellStart"/>
      <w:r w:rsidRPr="00141BC0">
        <w:rPr>
          <w:b/>
          <w:sz w:val="20"/>
          <w:szCs w:val="20"/>
        </w:rPr>
        <w:t>Ерекшеліктері</w:t>
      </w:r>
      <w:proofErr w:type="spellEnd"/>
      <w:r w:rsidRPr="00141BC0">
        <w:rPr>
          <w:b/>
          <w:sz w:val="20"/>
          <w:szCs w:val="20"/>
          <w:lang w:val="en-US"/>
        </w:rPr>
        <w:t>:</w:t>
      </w:r>
    </w:p>
    <w:p w:rsidR="006E1977" w:rsidRPr="00141BC0" w:rsidRDefault="006E1977" w:rsidP="00141BC0">
      <w:pPr>
        <w:pStyle w:val="a3"/>
        <w:spacing w:before="0" w:beforeAutospacing="0" w:after="0" w:afterAutospacing="0"/>
        <w:ind w:firstLine="567"/>
        <w:rPr>
          <w:sz w:val="20"/>
          <w:szCs w:val="20"/>
          <w:lang w:val="en-US"/>
        </w:rPr>
      </w:pPr>
      <w:proofErr w:type="spellStart"/>
      <w:r w:rsidRPr="00141BC0">
        <w:rPr>
          <w:sz w:val="20"/>
          <w:szCs w:val="20"/>
        </w:rPr>
        <w:t>Визуалды</w:t>
      </w:r>
      <w:proofErr w:type="spellEnd"/>
      <w:r w:rsidRPr="00141BC0">
        <w:rPr>
          <w:sz w:val="20"/>
          <w:szCs w:val="20"/>
          <w:lang w:val="en-US"/>
        </w:rPr>
        <w:t xml:space="preserve"> </w:t>
      </w:r>
      <w:proofErr w:type="spellStart"/>
      <w:r w:rsidRPr="00141BC0">
        <w:rPr>
          <w:sz w:val="20"/>
          <w:szCs w:val="20"/>
        </w:rPr>
        <w:t>және</w:t>
      </w:r>
      <w:proofErr w:type="spellEnd"/>
      <w:r w:rsidRPr="00141BC0">
        <w:rPr>
          <w:sz w:val="20"/>
          <w:szCs w:val="20"/>
          <w:lang w:val="en-US"/>
        </w:rPr>
        <w:t xml:space="preserve"> </w:t>
      </w:r>
      <w:proofErr w:type="spellStart"/>
      <w:r w:rsidRPr="00141BC0">
        <w:rPr>
          <w:sz w:val="20"/>
          <w:szCs w:val="20"/>
        </w:rPr>
        <w:t>аудиалды</w:t>
      </w:r>
      <w:proofErr w:type="spellEnd"/>
      <w:r w:rsidRPr="00141BC0">
        <w:rPr>
          <w:sz w:val="20"/>
          <w:szCs w:val="20"/>
          <w:lang w:val="en-US"/>
        </w:rPr>
        <w:t xml:space="preserve"> </w:t>
      </w:r>
      <w:proofErr w:type="spellStart"/>
      <w:r w:rsidRPr="00141BC0">
        <w:rPr>
          <w:sz w:val="20"/>
          <w:szCs w:val="20"/>
        </w:rPr>
        <w:t>материалдар</w:t>
      </w:r>
      <w:proofErr w:type="spellEnd"/>
      <w:r w:rsidRPr="00141BC0">
        <w:rPr>
          <w:sz w:val="20"/>
          <w:szCs w:val="20"/>
          <w:lang w:val="en-US"/>
        </w:rPr>
        <w:t xml:space="preserve"> </w:t>
      </w:r>
      <w:proofErr w:type="spellStart"/>
      <w:r w:rsidRPr="00141BC0">
        <w:rPr>
          <w:sz w:val="20"/>
          <w:szCs w:val="20"/>
        </w:rPr>
        <w:t>арқылы</w:t>
      </w:r>
      <w:proofErr w:type="spellEnd"/>
      <w:r w:rsidRPr="00141BC0">
        <w:rPr>
          <w:sz w:val="20"/>
          <w:szCs w:val="20"/>
          <w:lang w:val="en-US"/>
        </w:rPr>
        <w:t xml:space="preserve"> </w:t>
      </w:r>
      <w:proofErr w:type="spellStart"/>
      <w:r w:rsidRPr="00141BC0">
        <w:rPr>
          <w:sz w:val="20"/>
          <w:szCs w:val="20"/>
        </w:rPr>
        <w:t>тілді</w:t>
      </w:r>
      <w:proofErr w:type="spellEnd"/>
      <w:r w:rsidRPr="00141BC0">
        <w:rPr>
          <w:sz w:val="20"/>
          <w:szCs w:val="20"/>
          <w:lang w:val="en-US"/>
        </w:rPr>
        <w:t xml:space="preserve"> </w:t>
      </w:r>
      <w:r w:rsidRPr="00141BC0">
        <w:rPr>
          <w:sz w:val="20"/>
          <w:szCs w:val="20"/>
        </w:rPr>
        <w:t>тез</w:t>
      </w:r>
      <w:r w:rsidRPr="00141BC0">
        <w:rPr>
          <w:sz w:val="20"/>
          <w:szCs w:val="20"/>
          <w:lang w:val="en-US"/>
        </w:rPr>
        <w:t xml:space="preserve"> </w:t>
      </w:r>
      <w:proofErr w:type="spellStart"/>
      <w:r w:rsidRPr="00141BC0">
        <w:rPr>
          <w:sz w:val="20"/>
          <w:szCs w:val="20"/>
        </w:rPr>
        <w:t>меңгеруге</w:t>
      </w:r>
      <w:proofErr w:type="spellEnd"/>
      <w:r w:rsidRPr="00141BC0">
        <w:rPr>
          <w:sz w:val="20"/>
          <w:szCs w:val="20"/>
          <w:lang w:val="en-US"/>
        </w:rPr>
        <w:t xml:space="preserve"> </w:t>
      </w:r>
      <w:proofErr w:type="spellStart"/>
      <w:r w:rsidRPr="00141BC0">
        <w:rPr>
          <w:sz w:val="20"/>
          <w:szCs w:val="20"/>
        </w:rPr>
        <w:t>көмектеседі</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sz w:val="20"/>
          <w:szCs w:val="20"/>
        </w:rPr>
      </w:pPr>
      <w:proofErr w:type="spellStart"/>
      <w:r w:rsidRPr="00141BC0">
        <w:rPr>
          <w:sz w:val="20"/>
          <w:szCs w:val="20"/>
        </w:rPr>
        <w:t>Оқушылар</w:t>
      </w:r>
      <w:proofErr w:type="spellEnd"/>
      <w:r w:rsidRPr="00141BC0">
        <w:rPr>
          <w:sz w:val="20"/>
          <w:szCs w:val="20"/>
        </w:rPr>
        <w:t xml:space="preserve"> </w:t>
      </w:r>
      <w:proofErr w:type="spellStart"/>
      <w:r w:rsidRPr="00141BC0">
        <w:rPr>
          <w:sz w:val="20"/>
          <w:szCs w:val="20"/>
        </w:rPr>
        <w:t>өз</w:t>
      </w:r>
      <w:proofErr w:type="spellEnd"/>
      <w:r w:rsidRPr="00141BC0">
        <w:rPr>
          <w:sz w:val="20"/>
          <w:szCs w:val="20"/>
        </w:rPr>
        <w:t xml:space="preserve"> </w:t>
      </w:r>
      <w:proofErr w:type="spellStart"/>
      <w:r w:rsidRPr="00141BC0">
        <w:rPr>
          <w:sz w:val="20"/>
          <w:szCs w:val="20"/>
        </w:rPr>
        <w:t>бетімен</w:t>
      </w:r>
      <w:proofErr w:type="spellEnd"/>
      <w:r w:rsidRPr="00141BC0">
        <w:rPr>
          <w:sz w:val="20"/>
          <w:szCs w:val="20"/>
        </w:rPr>
        <w:t xml:space="preserve"> </w:t>
      </w:r>
      <w:proofErr w:type="spellStart"/>
      <w:r w:rsidRPr="00141BC0">
        <w:rPr>
          <w:sz w:val="20"/>
          <w:szCs w:val="20"/>
        </w:rPr>
        <w:t>білім</w:t>
      </w:r>
      <w:proofErr w:type="spellEnd"/>
      <w:r w:rsidRPr="00141BC0">
        <w:rPr>
          <w:sz w:val="20"/>
          <w:szCs w:val="20"/>
        </w:rPr>
        <w:t xml:space="preserve"> </w:t>
      </w:r>
      <w:proofErr w:type="gramStart"/>
      <w:r w:rsidRPr="00141BC0">
        <w:rPr>
          <w:sz w:val="20"/>
          <w:szCs w:val="20"/>
        </w:rPr>
        <w:t>ала</w:t>
      </w:r>
      <w:proofErr w:type="gramEnd"/>
      <w:r w:rsidRPr="00141BC0">
        <w:rPr>
          <w:sz w:val="20"/>
          <w:szCs w:val="20"/>
        </w:rPr>
        <w:t xml:space="preserve"> </w:t>
      </w:r>
      <w:proofErr w:type="spellStart"/>
      <w:r w:rsidRPr="00141BC0">
        <w:rPr>
          <w:sz w:val="20"/>
          <w:szCs w:val="20"/>
        </w:rPr>
        <w:t>алады</w:t>
      </w:r>
      <w:proofErr w:type="spellEnd"/>
      <w:r w:rsidRPr="00141BC0">
        <w:rPr>
          <w:sz w:val="20"/>
          <w:szCs w:val="20"/>
        </w:rPr>
        <w:t>.</w:t>
      </w:r>
    </w:p>
    <w:p w:rsidR="006E1977" w:rsidRPr="00141BC0" w:rsidRDefault="006E1977" w:rsidP="00141BC0">
      <w:pPr>
        <w:pStyle w:val="a3"/>
        <w:spacing w:before="0" w:beforeAutospacing="0" w:after="0" w:afterAutospacing="0"/>
        <w:ind w:firstLine="567"/>
        <w:rPr>
          <w:sz w:val="20"/>
          <w:szCs w:val="20"/>
        </w:rPr>
      </w:pPr>
      <w:proofErr w:type="spellStart"/>
      <w:r w:rsidRPr="00141BC0">
        <w:rPr>
          <w:sz w:val="20"/>
          <w:szCs w:val="20"/>
        </w:rPr>
        <w:t>Кез</w:t>
      </w:r>
      <w:proofErr w:type="spellEnd"/>
      <w:r w:rsidRPr="00141BC0">
        <w:rPr>
          <w:sz w:val="20"/>
          <w:szCs w:val="20"/>
        </w:rPr>
        <w:t xml:space="preserve"> </w:t>
      </w:r>
      <w:proofErr w:type="spellStart"/>
      <w:r w:rsidRPr="00141BC0">
        <w:rPr>
          <w:sz w:val="20"/>
          <w:szCs w:val="20"/>
        </w:rPr>
        <w:t>келген</w:t>
      </w:r>
      <w:proofErr w:type="spellEnd"/>
      <w:r w:rsidRPr="00141BC0">
        <w:rPr>
          <w:sz w:val="20"/>
          <w:szCs w:val="20"/>
        </w:rPr>
        <w:t xml:space="preserve"> </w:t>
      </w:r>
      <w:proofErr w:type="spellStart"/>
      <w:r w:rsidRPr="00141BC0">
        <w:rPr>
          <w:sz w:val="20"/>
          <w:szCs w:val="20"/>
        </w:rPr>
        <w:t>уақытта</w:t>
      </w:r>
      <w:proofErr w:type="spellEnd"/>
      <w:r w:rsidRPr="00141BC0">
        <w:rPr>
          <w:sz w:val="20"/>
          <w:szCs w:val="20"/>
        </w:rPr>
        <w:t xml:space="preserve"> </w:t>
      </w:r>
      <w:proofErr w:type="spellStart"/>
      <w:r w:rsidRPr="00141BC0">
        <w:rPr>
          <w:sz w:val="20"/>
          <w:szCs w:val="20"/>
        </w:rPr>
        <w:t>және</w:t>
      </w:r>
      <w:proofErr w:type="spellEnd"/>
      <w:r w:rsidRPr="00141BC0">
        <w:rPr>
          <w:sz w:val="20"/>
          <w:szCs w:val="20"/>
        </w:rPr>
        <w:t xml:space="preserve"> </w:t>
      </w:r>
      <w:proofErr w:type="spellStart"/>
      <w:r w:rsidRPr="00141BC0">
        <w:rPr>
          <w:sz w:val="20"/>
          <w:szCs w:val="20"/>
        </w:rPr>
        <w:t>кез</w:t>
      </w:r>
      <w:proofErr w:type="spellEnd"/>
      <w:r w:rsidRPr="00141BC0">
        <w:rPr>
          <w:sz w:val="20"/>
          <w:szCs w:val="20"/>
        </w:rPr>
        <w:t xml:space="preserve"> </w:t>
      </w:r>
      <w:proofErr w:type="spellStart"/>
      <w:r w:rsidRPr="00141BC0">
        <w:rPr>
          <w:sz w:val="20"/>
          <w:szCs w:val="20"/>
        </w:rPr>
        <w:t>келген</w:t>
      </w:r>
      <w:proofErr w:type="spellEnd"/>
      <w:r w:rsidRPr="00141BC0">
        <w:rPr>
          <w:sz w:val="20"/>
          <w:szCs w:val="20"/>
        </w:rPr>
        <w:t xml:space="preserve"> </w:t>
      </w:r>
      <w:proofErr w:type="spellStart"/>
      <w:r w:rsidRPr="00141BC0">
        <w:rPr>
          <w:sz w:val="20"/>
          <w:szCs w:val="20"/>
        </w:rPr>
        <w:t>жерде</w:t>
      </w:r>
      <w:proofErr w:type="spellEnd"/>
      <w:r w:rsidRPr="00141BC0">
        <w:rPr>
          <w:sz w:val="20"/>
          <w:szCs w:val="20"/>
        </w:rPr>
        <w:t xml:space="preserve"> </w:t>
      </w:r>
      <w:proofErr w:type="spellStart"/>
      <w:r w:rsidRPr="00141BC0">
        <w:rPr>
          <w:sz w:val="20"/>
          <w:szCs w:val="20"/>
        </w:rPr>
        <w:t>оқу</w:t>
      </w:r>
      <w:proofErr w:type="spellEnd"/>
      <w:r w:rsidRPr="00141BC0">
        <w:rPr>
          <w:sz w:val="20"/>
          <w:szCs w:val="20"/>
        </w:rPr>
        <w:t xml:space="preserve"> </w:t>
      </w:r>
      <w:proofErr w:type="spellStart"/>
      <w:proofErr w:type="gramStart"/>
      <w:r w:rsidRPr="00141BC0">
        <w:rPr>
          <w:sz w:val="20"/>
          <w:szCs w:val="20"/>
        </w:rPr>
        <w:t>м</w:t>
      </w:r>
      <w:proofErr w:type="gramEnd"/>
      <w:r w:rsidRPr="00141BC0">
        <w:rPr>
          <w:sz w:val="20"/>
          <w:szCs w:val="20"/>
        </w:rPr>
        <w:t>үмкіндігі</w:t>
      </w:r>
      <w:proofErr w:type="spellEnd"/>
      <w:r w:rsidRPr="00141BC0">
        <w:rPr>
          <w:sz w:val="20"/>
          <w:szCs w:val="20"/>
        </w:rPr>
        <w:t xml:space="preserve"> бар.</w:t>
      </w:r>
    </w:p>
    <w:p w:rsidR="006E1977" w:rsidRPr="00141BC0" w:rsidRDefault="006E1977" w:rsidP="00141BC0">
      <w:pPr>
        <w:pStyle w:val="a3"/>
        <w:spacing w:before="0" w:beforeAutospacing="0" w:after="0" w:afterAutospacing="0"/>
        <w:ind w:firstLine="567"/>
        <w:rPr>
          <w:sz w:val="20"/>
          <w:szCs w:val="20"/>
        </w:rPr>
      </w:pPr>
      <w:proofErr w:type="spellStart"/>
      <w:r w:rsidRPr="00141BC0">
        <w:rPr>
          <w:sz w:val="20"/>
          <w:szCs w:val="20"/>
        </w:rPr>
        <w:t>Қолдану</w:t>
      </w:r>
      <w:proofErr w:type="spellEnd"/>
      <w:r w:rsidRPr="00141BC0">
        <w:rPr>
          <w:sz w:val="20"/>
          <w:szCs w:val="20"/>
        </w:rPr>
        <w:t xml:space="preserve"> </w:t>
      </w:r>
      <w:proofErr w:type="spellStart"/>
      <w:r w:rsidRPr="00141BC0">
        <w:rPr>
          <w:sz w:val="20"/>
          <w:szCs w:val="20"/>
        </w:rPr>
        <w:t>жолдары</w:t>
      </w:r>
      <w:proofErr w:type="spellEnd"/>
      <w:r w:rsidRPr="00141BC0">
        <w:rPr>
          <w:sz w:val="20"/>
          <w:szCs w:val="20"/>
        </w:rPr>
        <w:t>:</w:t>
      </w:r>
    </w:p>
    <w:p w:rsidR="006E1977" w:rsidRPr="00141BC0" w:rsidRDefault="006E1977" w:rsidP="00141BC0">
      <w:pPr>
        <w:pStyle w:val="a3"/>
        <w:spacing w:before="0" w:beforeAutospacing="0" w:after="0" w:afterAutospacing="0"/>
        <w:ind w:firstLine="567"/>
        <w:rPr>
          <w:sz w:val="20"/>
          <w:szCs w:val="20"/>
          <w:lang w:val="en-US"/>
        </w:rPr>
      </w:pPr>
      <w:proofErr w:type="spellStart"/>
      <w:r w:rsidRPr="00141BC0">
        <w:rPr>
          <w:sz w:val="20"/>
          <w:szCs w:val="20"/>
        </w:rPr>
        <w:t>Мобильді</w:t>
      </w:r>
      <w:proofErr w:type="spellEnd"/>
      <w:r w:rsidRPr="00141BC0">
        <w:rPr>
          <w:sz w:val="20"/>
          <w:szCs w:val="20"/>
          <w:lang w:val="en-US"/>
        </w:rPr>
        <w:t xml:space="preserve"> </w:t>
      </w:r>
      <w:proofErr w:type="spellStart"/>
      <w:r w:rsidRPr="00141BC0">
        <w:rPr>
          <w:sz w:val="20"/>
          <w:szCs w:val="20"/>
        </w:rPr>
        <w:t>қосымшалар</w:t>
      </w:r>
      <w:proofErr w:type="spellEnd"/>
      <w:r w:rsidRPr="00141BC0">
        <w:rPr>
          <w:sz w:val="20"/>
          <w:szCs w:val="20"/>
          <w:lang w:val="en-US"/>
        </w:rPr>
        <w:t xml:space="preserve"> (</w:t>
      </w:r>
      <w:proofErr w:type="spellStart"/>
      <w:r w:rsidRPr="00141BC0">
        <w:rPr>
          <w:sz w:val="20"/>
          <w:szCs w:val="20"/>
          <w:lang w:val="en-US"/>
        </w:rPr>
        <w:t>Duolingo</w:t>
      </w:r>
      <w:proofErr w:type="spellEnd"/>
      <w:r w:rsidRPr="00141BC0">
        <w:rPr>
          <w:sz w:val="20"/>
          <w:szCs w:val="20"/>
          <w:lang w:val="en-US"/>
        </w:rPr>
        <w:t xml:space="preserve">, </w:t>
      </w:r>
      <w:proofErr w:type="spellStart"/>
      <w:r w:rsidRPr="00141BC0">
        <w:rPr>
          <w:sz w:val="20"/>
          <w:szCs w:val="20"/>
          <w:lang w:val="en-US"/>
        </w:rPr>
        <w:t>Memrise</w:t>
      </w:r>
      <w:proofErr w:type="spellEnd"/>
      <w:r w:rsidRPr="00141BC0">
        <w:rPr>
          <w:sz w:val="20"/>
          <w:szCs w:val="20"/>
          <w:lang w:val="en-US"/>
        </w:rPr>
        <w:t>, BBC Learning English).</w:t>
      </w:r>
    </w:p>
    <w:p w:rsidR="006E1977" w:rsidRPr="00141BC0" w:rsidRDefault="006E1977" w:rsidP="00141BC0">
      <w:pPr>
        <w:pStyle w:val="a3"/>
        <w:spacing w:before="0" w:beforeAutospacing="0" w:after="0" w:afterAutospacing="0"/>
        <w:ind w:firstLine="567"/>
        <w:rPr>
          <w:sz w:val="20"/>
          <w:szCs w:val="20"/>
          <w:lang w:val="en-US"/>
        </w:rPr>
      </w:pPr>
      <w:r w:rsidRPr="00141BC0">
        <w:rPr>
          <w:sz w:val="20"/>
          <w:szCs w:val="20"/>
        </w:rPr>
        <w:t>Аудио</w:t>
      </w:r>
      <w:r w:rsidRPr="00141BC0">
        <w:rPr>
          <w:sz w:val="20"/>
          <w:szCs w:val="20"/>
          <w:lang w:val="en-US"/>
        </w:rPr>
        <w:t xml:space="preserve"> </w:t>
      </w:r>
      <w:proofErr w:type="spellStart"/>
      <w:r w:rsidRPr="00141BC0">
        <w:rPr>
          <w:sz w:val="20"/>
          <w:szCs w:val="20"/>
        </w:rPr>
        <w:t>және</w:t>
      </w:r>
      <w:proofErr w:type="spellEnd"/>
      <w:r w:rsidRPr="00141BC0">
        <w:rPr>
          <w:sz w:val="20"/>
          <w:szCs w:val="20"/>
          <w:lang w:val="en-US"/>
        </w:rPr>
        <w:t xml:space="preserve"> </w:t>
      </w:r>
      <w:r w:rsidRPr="00141BC0">
        <w:rPr>
          <w:sz w:val="20"/>
          <w:szCs w:val="20"/>
        </w:rPr>
        <w:t>видео</w:t>
      </w:r>
      <w:r w:rsidRPr="00141BC0">
        <w:rPr>
          <w:sz w:val="20"/>
          <w:szCs w:val="20"/>
          <w:lang w:val="en-US"/>
        </w:rPr>
        <w:t xml:space="preserve"> </w:t>
      </w:r>
      <w:proofErr w:type="spellStart"/>
      <w:r w:rsidRPr="00141BC0">
        <w:rPr>
          <w:sz w:val="20"/>
          <w:szCs w:val="20"/>
        </w:rPr>
        <w:t>сабақтар</w:t>
      </w:r>
      <w:proofErr w:type="spellEnd"/>
      <w:r w:rsidRPr="00141BC0">
        <w:rPr>
          <w:sz w:val="20"/>
          <w:szCs w:val="20"/>
          <w:lang w:val="en-US"/>
        </w:rPr>
        <w:t xml:space="preserve"> (TED Talks, YouTube </w:t>
      </w:r>
      <w:proofErr w:type="spellStart"/>
      <w:r w:rsidRPr="00141BC0">
        <w:rPr>
          <w:sz w:val="20"/>
          <w:szCs w:val="20"/>
        </w:rPr>
        <w:t>сабақтары</w:t>
      </w:r>
      <w:proofErr w:type="spellEnd"/>
      <w:r w:rsidRPr="00141BC0">
        <w:rPr>
          <w:sz w:val="20"/>
          <w:szCs w:val="20"/>
          <w:lang w:val="en-US"/>
        </w:rPr>
        <w:t xml:space="preserve">, </w:t>
      </w:r>
      <w:proofErr w:type="spellStart"/>
      <w:r w:rsidRPr="00141BC0">
        <w:rPr>
          <w:sz w:val="20"/>
          <w:szCs w:val="20"/>
        </w:rPr>
        <w:t>ағылшын</w:t>
      </w:r>
      <w:proofErr w:type="spellEnd"/>
      <w:r w:rsidRPr="00141BC0">
        <w:rPr>
          <w:sz w:val="20"/>
          <w:szCs w:val="20"/>
          <w:lang w:val="en-US"/>
        </w:rPr>
        <w:t xml:space="preserve"> </w:t>
      </w:r>
      <w:proofErr w:type="spellStart"/>
      <w:r w:rsidRPr="00141BC0">
        <w:rPr>
          <w:sz w:val="20"/>
          <w:szCs w:val="20"/>
        </w:rPr>
        <w:t>подкасттары</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sz w:val="20"/>
          <w:szCs w:val="20"/>
          <w:lang w:val="kk-KZ"/>
        </w:rPr>
      </w:pPr>
      <w:proofErr w:type="spellStart"/>
      <w:r w:rsidRPr="00141BC0">
        <w:rPr>
          <w:sz w:val="20"/>
          <w:szCs w:val="20"/>
        </w:rPr>
        <w:t>Интерактивті</w:t>
      </w:r>
      <w:proofErr w:type="spellEnd"/>
      <w:r w:rsidRPr="00141BC0">
        <w:rPr>
          <w:sz w:val="20"/>
          <w:szCs w:val="20"/>
        </w:rPr>
        <w:t xml:space="preserve"> </w:t>
      </w:r>
      <w:proofErr w:type="spellStart"/>
      <w:r w:rsidRPr="00141BC0">
        <w:rPr>
          <w:sz w:val="20"/>
          <w:szCs w:val="20"/>
        </w:rPr>
        <w:t>жаттығулар</w:t>
      </w:r>
      <w:proofErr w:type="spellEnd"/>
      <w:r w:rsidRPr="00141BC0">
        <w:rPr>
          <w:sz w:val="20"/>
          <w:szCs w:val="20"/>
        </w:rPr>
        <w:t xml:space="preserve"> (</w:t>
      </w:r>
      <w:proofErr w:type="spellStart"/>
      <w:r w:rsidRPr="00141BC0">
        <w:rPr>
          <w:sz w:val="20"/>
          <w:szCs w:val="20"/>
        </w:rPr>
        <w:t>Quizlet</w:t>
      </w:r>
      <w:proofErr w:type="spellEnd"/>
      <w:r w:rsidRPr="00141BC0">
        <w:rPr>
          <w:sz w:val="20"/>
          <w:szCs w:val="20"/>
        </w:rPr>
        <w:t xml:space="preserve">, </w:t>
      </w:r>
      <w:proofErr w:type="spellStart"/>
      <w:r w:rsidRPr="00141BC0">
        <w:rPr>
          <w:sz w:val="20"/>
          <w:szCs w:val="20"/>
        </w:rPr>
        <w:t>Kahoot</w:t>
      </w:r>
      <w:proofErr w:type="spellEnd"/>
      <w:r w:rsidRPr="00141BC0">
        <w:rPr>
          <w:sz w:val="20"/>
          <w:szCs w:val="20"/>
        </w:rPr>
        <w:t>).</w:t>
      </w:r>
    </w:p>
    <w:p w:rsidR="006E1977" w:rsidRPr="00141BC0" w:rsidRDefault="006E1977" w:rsidP="00141BC0">
      <w:pPr>
        <w:pStyle w:val="a3"/>
        <w:spacing w:before="0" w:beforeAutospacing="0" w:after="0" w:afterAutospacing="0"/>
        <w:ind w:firstLine="567"/>
        <w:rPr>
          <w:sz w:val="20"/>
          <w:szCs w:val="20"/>
        </w:rPr>
      </w:pPr>
      <w:r w:rsidRPr="00141BC0">
        <w:rPr>
          <w:sz w:val="20"/>
          <w:szCs w:val="20"/>
        </w:rPr>
        <w:t xml:space="preserve">4. </w:t>
      </w:r>
      <w:proofErr w:type="spellStart"/>
      <w:r w:rsidRPr="00141BC0">
        <w:rPr>
          <w:sz w:val="20"/>
          <w:szCs w:val="20"/>
        </w:rPr>
        <w:t>Сөйлеу</w:t>
      </w:r>
      <w:proofErr w:type="spellEnd"/>
      <w:r w:rsidRPr="00141BC0">
        <w:rPr>
          <w:sz w:val="20"/>
          <w:szCs w:val="20"/>
        </w:rPr>
        <w:t xml:space="preserve"> </w:t>
      </w:r>
      <w:proofErr w:type="spellStart"/>
      <w:r w:rsidRPr="00141BC0">
        <w:rPr>
          <w:sz w:val="20"/>
          <w:szCs w:val="20"/>
        </w:rPr>
        <w:t>дағдыларын</w:t>
      </w:r>
      <w:proofErr w:type="spellEnd"/>
      <w:r w:rsidRPr="00141BC0">
        <w:rPr>
          <w:sz w:val="20"/>
          <w:szCs w:val="20"/>
        </w:rPr>
        <w:t xml:space="preserve"> </w:t>
      </w:r>
      <w:proofErr w:type="spellStart"/>
      <w:r w:rsidRPr="00141BC0">
        <w:rPr>
          <w:sz w:val="20"/>
          <w:szCs w:val="20"/>
        </w:rPr>
        <w:t>дамыту</w:t>
      </w:r>
      <w:proofErr w:type="spellEnd"/>
      <w:r w:rsidRPr="00141BC0">
        <w:rPr>
          <w:sz w:val="20"/>
          <w:szCs w:val="20"/>
        </w:rPr>
        <w:t xml:space="preserve"> </w:t>
      </w:r>
      <w:proofErr w:type="spellStart"/>
      <w:r w:rsidRPr="00141BC0">
        <w:rPr>
          <w:sz w:val="20"/>
          <w:szCs w:val="20"/>
        </w:rPr>
        <w:t>әдістері</w:t>
      </w:r>
      <w:proofErr w:type="spellEnd"/>
    </w:p>
    <w:p w:rsidR="006E1977" w:rsidRPr="00141BC0" w:rsidRDefault="006E1977" w:rsidP="00141BC0">
      <w:pPr>
        <w:pStyle w:val="a3"/>
        <w:spacing w:before="0" w:beforeAutospacing="0" w:after="0" w:afterAutospacing="0"/>
        <w:ind w:firstLine="567"/>
        <w:rPr>
          <w:sz w:val="20"/>
          <w:szCs w:val="20"/>
        </w:rPr>
      </w:pPr>
      <w:proofErr w:type="spellStart"/>
      <w:r w:rsidRPr="00141BC0">
        <w:rPr>
          <w:sz w:val="20"/>
          <w:szCs w:val="20"/>
        </w:rPr>
        <w:t>Көптеген</w:t>
      </w:r>
      <w:proofErr w:type="spellEnd"/>
      <w:r w:rsidRPr="00141BC0">
        <w:rPr>
          <w:sz w:val="20"/>
          <w:szCs w:val="20"/>
        </w:rPr>
        <w:t xml:space="preserve"> </w:t>
      </w:r>
      <w:proofErr w:type="spellStart"/>
      <w:r w:rsidRPr="00141BC0">
        <w:rPr>
          <w:sz w:val="20"/>
          <w:szCs w:val="20"/>
        </w:rPr>
        <w:t>оқ</w:t>
      </w:r>
      <w:proofErr w:type="gramStart"/>
      <w:r w:rsidRPr="00141BC0">
        <w:rPr>
          <w:sz w:val="20"/>
          <w:szCs w:val="20"/>
        </w:rPr>
        <w:t>ушылар</w:t>
      </w:r>
      <w:proofErr w:type="spellEnd"/>
      <w:proofErr w:type="gramEnd"/>
      <w:r w:rsidRPr="00141BC0">
        <w:rPr>
          <w:sz w:val="20"/>
          <w:szCs w:val="20"/>
        </w:rPr>
        <w:t xml:space="preserve"> </w:t>
      </w:r>
      <w:proofErr w:type="spellStart"/>
      <w:r w:rsidRPr="00141BC0">
        <w:rPr>
          <w:sz w:val="20"/>
          <w:szCs w:val="20"/>
        </w:rPr>
        <w:t>ағылшын</w:t>
      </w:r>
      <w:proofErr w:type="spellEnd"/>
      <w:r w:rsidRPr="00141BC0">
        <w:rPr>
          <w:sz w:val="20"/>
          <w:szCs w:val="20"/>
        </w:rPr>
        <w:t xml:space="preserve"> </w:t>
      </w:r>
      <w:proofErr w:type="spellStart"/>
      <w:r w:rsidRPr="00141BC0">
        <w:rPr>
          <w:sz w:val="20"/>
          <w:szCs w:val="20"/>
        </w:rPr>
        <w:t>тілінде</w:t>
      </w:r>
      <w:proofErr w:type="spellEnd"/>
      <w:r w:rsidRPr="00141BC0">
        <w:rPr>
          <w:sz w:val="20"/>
          <w:szCs w:val="20"/>
        </w:rPr>
        <w:t xml:space="preserve"> </w:t>
      </w:r>
      <w:proofErr w:type="spellStart"/>
      <w:r w:rsidRPr="00141BC0">
        <w:rPr>
          <w:sz w:val="20"/>
          <w:szCs w:val="20"/>
        </w:rPr>
        <w:t>еркін</w:t>
      </w:r>
      <w:proofErr w:type="spellEnd"/>
      <w:r w:rsidRPr="00141BC0">
        <w:rPr>
          <w:sz w:val="20"/>
          <w:szCs w:val="20"/>
        </w:rPr>
        <w:t xml:space="preserve"> </w:t>
      </w:r>
      <w:proofErr w:type="spellStart"/>
      <w:r w:rsidRPr="00141BC0">
        <w:rPr>
          <w:sz w:val="20"/>
          <w:szCs w:val="20"/>
        </w:rPr>
        <w:t>сөйлеуге</w:t>
      </w:r>
      <w:proofErr w:type="spellEnd"/>
      <w:r w:rsidRPr="00141BC0">
        <w:rPr>
          <w:sz w:val="20"/>
          <w:szCs w:val="20"/>
        </w:rPr>
        <w:t xml:space="preserve"> </w:t>
      </w:r>
      <w:proofErr w:type="spellStart"/>
      <w:r w:rsidRPr="00141BC0">
        <w:rPr>
          <w:sz w:val="20"/>
          <w:szCs w:val="20"/>
        </w:rPr>
        <w:t>қиналады</w:t>
      </w:r>
      <w:proofErr w:type="spellEnd"/>
      <w:r w:rsidRPr="00141BC0">
        <w:rPr>
          <w:sz w:val="20"/>
          <w:szCs w:val="20"/>
        </w:rPr>
        <w:t xml:space="preserve">. </w:t>
      </w:r>
      <w:proofErr w:type="spellStart"/>
      <w:r w:rsidRPr="00141BC0">
        <w:rPr>
          <w:sz w:val="20"/>
          <w:szCs w:val="20"/>
        </w:rPr>
        <w:t>Бұ</w:t>
      </w:r>
      <w:proofErr w:type="gramStart"/>
      <w:r w:rsidRPr="00141BC0">
        <w:rPr>
          <w:sz w:val="20"/>
          <w:szCs w:val="20"/>
        </w:rPr>
        <w:t>л</w:t>
      </w:r>
      <w:proofErr w:type="spellEnd"/>
      <w:proofErr w:type="gramEnd"/>
      <w:r w:rsidRPr="00141BC0">
        <w:rPr>
          <w:sz w:val="20"/>
          <w:szCs w:val="20"/>
        </w:rPr>
        <w:t xml:space="preserve"> </w:t>
      </w:r>
      <w:proofErr w:type="spellStart"/>
      <w:r w:rsidRPr="00141BC0">
        <w:rPr>
          <w:sz w:val="20"/>
          <w:szCs w:val="20"/>
        </w:rPr>
        <w:t>мәселені</w:t>
      </w:r>
      <w:proofErr w:type="spellEnd"/>
      <w:r w:rsidRPr="00141BC0">
        <w:rPr>
          <w:sz w:val="20"/>
          <w:szCs w:val="20"/>
        </w:rPr>
        <w:t xml:space="preserve"> </w:t>
      </w:r>
      <w:proofErr w:type="spellStart"/>
      <w:r w:rsidRPr="00141BC0">
        <w:rPr>
          <w:sz w:val="20"/>
          <w:szCs w:val="20"/>
        </w:rPr>
        <w:t>шешу</w:t>
      </w:r>
      <w:proofErr w:type="spellEnd"/>
      <w:r w:rsidRPr="00141BC0">
        <w:rPr>
          <w:sz w:val="20"/>
          <w:szCs w:val="20"/>
        </w:rPr>
        <w:t xml:space="preserve"> </w:t>
      </w:r>
      <w:proofErr w:type="spellStart"/>
      <w:r w:rsidRPr="00141BC0">
        <w:rPr>
          <w:sz w:val="20"/>
          <w:szCs w:val="20"/>
        </w:rPr>
        <w:t>үшін</w:t>
      </w:r>
      <w:proofErr w:type="spellEnd"/>
      <w:r w:rsidRPr="00141BC0">
        <w:rPr>
          <w:sz w:val="20"/>
          <w:szCs w:val="20"/>
        </w:rPr>
        <w:t xml:space="preserve"> </w:t>
      </w:r>
      <w:proofErr w:type="spellStart"/>
      <w:r w:rsidRPr="00141BC0">
        <w:rPr>
          <w:sz w:val="20"/>
          <w:szCs w:val="20"/>
        </w:rPr>
        <w:t>сөйлеу</w:t>
      </w:r>
      <w:proofErr w:type="spellEnd"/>
      <w:r w:rsidRPr="00141BC0">
        <w:rPr>
          <w:sz w:val="20"/>
          <w:szCs w:val="20"/>
        </w:rPr>
        <w:t xml:space="preserve"> </w:t>
      </w:r>
      <w:proofErr w:type="spellStart"/>
      <w:r w:rsidRPr="00141BC0">
        <w:rPr>
          <w:sz w:val="20"/>
          <w:szCs w:val="20"/>
        </w:rPr>
        <w:t>дағдыларын</w:t>
      </w:r>
      <w:proofErr w:type="spellEnd"/>
      <w:r w:rsidRPr="00141BC0">
        <w:rPr>
          <w:sz w:val="20"/>
          <w:szCs w:val="20"/>
        </w:rPr>
        <w:t xml:space="preserve"> </w:t>
      </w:r>
      <w:proofErr w:type="spellStart"/>
      <w:r w:rsidRPr="00141BC0">
        <w:rPr>
          <w:sz w:val="20"/>
          <w:szCs w:val="20"/>
        </w:rPr>
        <w:t>дамытудың</w:t>
      </w:r>
      <w:proofErr w:type="spellEnd"/>
      <w:r w:rsidRPr="00141BC0">
        <w:rPr>
          <w:sz w:val="20"/>
          <w:szCs w:val="20"/>
        </w:rPr>
        <w:t xml:space="preserve"> </w:t>
      </w:r>
      <w:proofErr w:type="spellStart"/>
      <w:r w:rsidRPr="00141BC0">
        <w:rPr>
          <w:sz w:val="20"/>
          <w:szCs w:val="20"/>
        </w:rPr>
        <w:t>арнайы</w:t>
      </w:r>
      <w:proofErr w:type="spellEnd"/>
      <w:r w:rsidRPr="00141BC0">
        <w:rPr>
          <w:sz w:val="20"/>
          <w:szCs w:val="20"/>
        </w:rPr>
        <w:t xml:space="preserve"> </w:t>
      </w:r>
      <w:proofErr w:type="spellStart"/>
      <w:r w:rsidRPr="00141BC0">
        <w:rPr>
          <w:sz w:val="20"/>
          <w:szCs w:val="20"/>
        </w:rPr>
        <w:t>әдістерін</w:t>
      </w:r>
      <w:proofErr w:type="spellEnd"/>
      <w:r w:rsidRPr="00141BC0">
        <w:rPr>
          <w:sz w:val="20"/>
          <w:szCs w:val="20"/>
        </w:rPr>
        <w:t xml:space="preserve"> </w:t>
      </w:r>
      <w:proofErr w:type="spellStart"/>
      <w:r w:rsidRPr="00141BC0">
        <w:rPr>
          <w:sz w:val="20"/>
          <w:szCs w:val="20"/>
        </w:rPr>
        <w:t>қолдану</w:t>
      </w:r>
      <w:proofErr w:type="spellEnd"/>
      <w:r w:rsidRPr="00141BC0">
        <w:rPr>
          <w:sz w:val="20"/>
          <w:szCs w:val="20"/>
        </w:rPr>
        <w:t xml:space="preserve"> </w:t>
      </w:r>
      <w:proofErr w:type="spellStart"/>
      <w:r w:rsidRPr="00141BC0">
        <w:rPr>
          <w:sz w:val="20"/>
          <w:szCs w:val="20"/>
        </w:rPr>
        <w:t>қажет</w:t>
      </w:r>
      <w:proofErr w:type="spellEnd"/>
      <w:r w:rsidRPr="00141BC0">
        <w:rPr>
          <w:sz w:val="20"/>
          <w:szCs w:val="20"/>
        </w:rPr>
        <w:t>.</w:t>
      </w:r>
    </w:p>
    <w:p w:rsidR="006E1977" w:rsidRPr="00141BC0" w:rsidRDefault="006E1977" w:rsidP="00141BC0">
      <w:pPr>
        <w:pStyle w:val="a3"/>
        <w:spacing w:before="0" w:beforeAutospacing="0" w:after="0" w:afterAutospacing="0"/>
        <w:ind w:firstLine="567"/>
        <w:rPr>
          <w:b/>
          <w:sz w:val="20"/>
          <w:szCs w:val="20"/>
        </w:rPr>
      </w:pPr>
      <w:proofErr w:type="spellStart"/>
      <w:r w:rsidRPr="00141BC0">
        <w:rPr>
          <w:b/>
          <w:sz w:val="20"/>
          <w:szCs w:val="20"/>
        </w:rPr>
        <w:t>Ерекшеліктері</w:t>
      </w:r>
      <w:proofErr w:type="spellEnd"/>
      <w:r w:rsidRPr="00141BC0">
        <w:rPr>
          <w:b/>
          <w:sz w:val="20"/>
          <w:szCs w:val="20"/>
        </w:rPr>
        <w:t>:</w:t>
      </w:r>
    </w:p>
    <w:p w:rsidR="006E1977" w:rsidRPr="00141BC0" w:rsidRDefault="006E1977" w:rsidP="00141BC0">
      <w:pPr>
        <w:pStyle w:val="a3"/>
        <w:spacing w:before="0" w:beforeAutospacing="0" w:after="0" w:afterAutospacing="0"/>
        <w:ind w:firstLine="567"/>
        <w:rPr>
          <w:sz w:val="20"/>
          <w:szCs w:val="20"/>
        </w:rPr>
      </w:pPr>
      <w:r w:rsidRPr="00141BC0">
        <w:rPr>
          <w:sz w:val="20"/>
          <w:szCs w:val="20"/>
        </w:rPr>
        <w:t xml:space="preserve">· </w:t>
      </w:r>
      <w:proofErr w:type="spellStart"/>
      <w:r w:rsidRPr="00141BC0">
        <w:rPr>
          <w:sz w:val="20"/>
          <w:szCs w:val="20"/>
        </w:rPr>
        <w:t>Оқ</w:t>
      </w:r>
      <w:proofErr w:type="gramStart"/>
      <w:r w:rsidRPr="00141BC0">
        <w:rPr>
          <w:sz w:val="20"/>
          <w:szCs w:val="20"/>
        </w:rPr>
        <w:t>ушылар</w:t>
      </w:r>
      <w:proofErr w:type="gramEnd"/>
      <w:r w:rsidRPr="00141BC0">
        <w:rPr>
          <w:sz w:val="20"/>
          <w:szCs w:val="20"/>
        </w:rPr>
        <w:t>ға</w:t>
      </w:r>
      <w:proofErr w:type="spellEnd"/>
      <w:r w:rsidRPr="00141BC0">
        <w:rPr>
          <w:sz w:val="20"/>
          <w:szCs w:val="20"/>
        </w:rPr>
        <w:t xml:space="preserve"> </w:t>
      </w:r>
      <w:proofErr w:type="spellStart"/>
      <w:r w:rsidRPr="00141BC0">
        <w:rPr>
          <w:sz w:val="20"/>
          <w:szCs w:val="20"/>
        </w:rPr>
        <w:t>қысқа</w:t>
      </w:r>
      <w:proofErr w:type="spellEnd"/>
      <w:r w:rsidRPr="00141BC0">
        <w:rPr>
          <w:sz w:val="20"/>
          <w:szCs w:val="20"/>
        </w:rPr>
        <w:t xml:space="preserve"> </w:t>
      </w:r>
      <w:proofErr w:type="spellStart"/>
      <w:r w:rsidRPr="00141BC0">
        <w:rPr>
          <w:sz w:val="20"/>
          <w:szCs w:val="20"/>
        </w:rPr>
        <w:t>уақыт</w:t>
      </w:r>
      <w:proofErr w:type="spellEnd"/>
      <w:r w:rsidRPr="00141BC0">
        <w:rPr>
          <w:sz w:val="20"/>
          <w:szCs w:val="20"/>
        </w:rPr>
        <w:t xml:space="preserve"> </w:t>
      </w:r>
      <w:proofErr w:type="spellStart"/>
      <w:r w:rsidRPr="00141BC0">
        <w:rPr>
          <w:sz w:val="20"/>
          <w:szCs w:val="20"/>
        </w:rPr>
        <w:t>ішінде</w:t>
      </w:r>
      <w:proofErr w:type="spellEnd"/>
      <w:r w:rsidRPr="00141BC0">
        <w:rPr>
          <w:sz w:val="20"/>
          <w:szCs w:val="20"/>
        </w:rPr>
        <w:t xml:space="preserve"> </w:t>
      </w:r>
      <w:proofErr w:type="spellStart"/>
      <w:r w:rsidRPr="00141BC0">
        <w:rPr>
          <w:sz w:val="20"/>
          <w:szCs w:val="20"/>
        </w:rPr>
        <w:t>сөйлеуді</w:t>
      </w:r>
      <w:proofErr w:type="spellEnd"/>
      <w:r w:rsidRPr="00141BC0">
        <w:rPr>
          <w:sz w:val="20"/>
          <w:szCs w:val="20"/>
        </w:rPr>
        <w:t xml:space="preserve"> </w:t>
      </w:r>
      <w:proofErr w:type="spellStart"/>
      <w:r w:rsidRPr="00141BC0">
        <w:rPr>
          <w:sz w:val="20"/>
          <w:szCs w:val="20"/>
        </w:rPr>
        <w:t>үйретуге</w:t>
      </w:r>
      <w:proofErr w:type="spellEnd"/>
      <w:r w:rsidRPr="00141BC0">
        <w:rPr>
          <w:sz w:val="20"/>
          <w:szCs w:val="20"/>
        </w:rPr>
        <w:t xml:space="preserve"> </w:t>
      </w:r>
      <w:proofErr w:type="spellStart"/>
      <w:r w:rsidRPr="00141BC0">
        <w:rPr>
          <w:sz w:val="20"/>
          <w:szCs w:val="20"/>
        </w:rPr>
        <w:t>бағытталған</w:t>
      </w:r>
      <w:proofErr w:type="spellEnd"/>
      <w:r w:rsidRPr="00141BC0">
        <w:rPr>
          <w:sz w:val="20"/>
          <w:szCs w:val="20"/>
        </w:rPr>
        <w:t>.</w:t>
      </w:r>
    </w:p>
    <w:p w:rsidR="006E1977" w:rsidRPr="00141BC0" w:rsidRDefault="006E1977" w:rsidP="00141BC0">
      <w:pPr>
        <w:pStyle w:val="a3"/>
        <w:spacing w:before="0" w:beforeAutospacing="0" w:after="0" w:afterAutospacing="0"/>
        <w:ind w:firstLine="567"/>
        <w:rPr>
          <w:sz w:val="20"/>
          <w:szCs w:val="20"/>
        </w:rPr>
      </w:pPr>
      <w:r w:rsidRPr="00141BC0">
        <w:rPr>
          <w:sz w:val="20"/>
          <w:szCs w:val="20"/>
        </w:rPr>
        <w:t xml:space="preserve">· </w:t>
      </w:r>
      <w:proofErr w:type="spellStart"/>
      <w:r w:rsidRPr="00141BC0">
        <w:rPr>
          <w:sz w:val="20"/>
          <w:szCs w:val="20"/>
        </w:rPr>
        <w:t>Еркі</w:t>
      </w:r>
      <w:proofErr w:type="gramStart"/>
      <w:r w:rsidRPr="00141BC0">
        <w:rPr>
          <w:sz w:val="20"/>
          <w:szCs w:val="20"/>
        </w:rPr>
        <w:t>н</w:t>
      </w:r>
      <w:proofErr w:type="spellEnd"/>
      <w:r w:rsidRPr="00141BC0">
        <w:rPr>
          <w:sz w:val="20"/>
          <w:szCs w:val="20"/>
        </w:rPr>
        <w:t xml:space="preserve"> </w:t>
      </w:r>
      <w:proofErr w:type="spellStart"/>
      <w:r w:rsidRPr="00141BC0">
        <w:rPr>
          <w:sz w:val="20"/>
          <w:szCs w:val="20"/>
        </w:rPr>
        <w:t>ж</w:t>
      </w:r>
      <w:proofErr w:type="gramEnd"/>
      <w:r w:rsidRPr="00141BC0">
        <w:rPr>
          <w:sz w:val="20"/>
          <w:szCs w:val="20"/>
        </w:rPr>
        <w:t>әне</w:t>
      </w:r>
      <w:proofErr w:type="spellEnd"/>
      <w:r w:rsidRPr="00141BC0">
        <w:rPr>
          <w:sz w:val="20"/>
          <w:szCs w:val="20"/>
        </w:rPr>
        <w:t xml:space="preserve"> </w:t>
      </w:r>
      <w:proofErr w:type="spellStart"/>
      <w:r w:rsidRPr="00141BC0">
        <w:rPr>
          <w:sz w:val="20"/>
          <w:szCs w:val="20"/>
        </w:rPr>
        <w:t>сенімді</w:t>
      </w:r>
      <w:proofErr w:type="spellEnd"/>
      <w:r w:rsidRPr="00141BC0">
        <w:rPr>
          <w:sz w:val="20"/>
          <w:szCs w:val="20"/>
        </w:rPr>
        <w:t xml:space="preserve"> </w:t>
      </w:r>
      <w:proofErr w:type="spellStart"/>
      <w:r w:rsidRPr="00141BC0">
        <w:rPr>
          <w:sz w:val="20"/>
          <w:szCs w:val="20"/>
        </w:rPr>
        <w:t>сөйлеу</w:t>
      </w:r>
      <w:proofErr w:type="spellEnd"/>
      <w:r w:rsidRPr="00141BC0">
        <w:rPr>
          <w:sz w:val="20"/>
          <w:szCs w:val="20"/>
        </w:rPr>
        <w:t xml:space="preserve"> </w:t>
      </w:r>
      <w:proofErr w:type="spellStart"/>
      <w:r w:rsidRPr="00141BC0">
        <w:rPr>
          <w:sz w:val="20"/>
          <w:szCs w:val="20"/>
        </w:rPr>
        <w:t>дағдыларын</w:t>
      </w:r>
      <w:proofErr w:type="spellEnd"/>
      <w:r w:rsidRPr="00141BC0">
        <w:rPr>
          <w:sz w:val="20"/>
          <w:szCs w:val="20"/>
        </w:rPr>
        <w:t xml:space="preserve"> </w:t>
      </w:r>
      <w:proofErr w:type="spellStart"/>
      <w:r w:rsidRPr="00141BC0">
        <w:rPr>
          <w:sz w:val="20"/>
          <w:szCs w:val="20"/>
        </w:rPr>
        <w:t>қалыптастырады</w:t>
      </w:r>
      <w:proofErr w:type="spellEnd"/>
      <w:r w:rsidRPr="00141BC0">
        <w:rPr>
          <w:sz w:val="20"/>
          <w:szCs w:val="20"/>
        </w:rPr>
        <w:t>.</w:t>
      </w:r>
    </w:p>
    <w:p w:rsidR="006E1977" w:rsidRPr="00141BC0" w:rsidRDefault="006E1977" w:rsidP="00141BC0">
      <w:pPr>
        <w:pStyle w:val="a3"/>
        <w:spacing w:before="0" w:beforeAutospacing="0" w:after="0" w:afterAutospacing="0"/>
        <w:ind w:firstLine="567"/>
        <w:rPr>
          <w:sz w:val="20"/>
          <w:szCs w:val="20"/>
        </w:rPr>
      </w:pPr>
      <w:r w:rsidRPr="00141BC0">
        <w:rPr>
          <w:sz w:val="20"/>
          <w:szCs w:val="20"/>
        </w:rPr>
        <w:t xml:space="preserve">· </w:t>
      </w:r>
      <w:proofErr w:type="spellStart"/>
      <w:r w:rsidRPr="00141BC0">
        <w:rPr>
          <w:sz w:val="20"/>
          <w:szCs w:val="20"/>
        </w:rPr>
        <w:t>Дұрыс</w:t>
      </w:r>
      <w:proofErr w:type="spellEnd"/>
      <w:r w:rsidRPr="00141BC0">
        <w:rPr>
          <w:sz w:val="20"/>
          <w:szCs w:val="20"/>
        </w:rPr>
        <w:t xml:space="preserve"> интонация мен </w:t>
      </w:r>
      <w:proofErr w:type="spellStart"/>
      <w:r w:rsidRPr="00141BC0">
        <w:rPr>
          <w:sz w:val="20"/>
          <w:szCs w:val="20"/>
        </w:rPr>
        <w:t>айтылымды</w:t>
      </w:r>
      <w:proofErr w:type="spellEnd"/>
      <w:r w:rsidRPr="00141BC0">
        <w:rPr>
          <w:sz w:val="20"/>
          <w:szCs w:val="20"/>
        </w:rPr>
        <w:t xml:space="preserve"> </w:t>
      </w:r>
      <w:proofErr w:type="spellStart"/>
      <w:proofErr w:type="gramStart"/>
      <w:r w:rsidRPr="00141BC0">
        <w:rPr>
          <w:sz w:val="20"/>
          <w:szCs w:val="20"/>
        </w:rPr>
        <w:t>дамыту</w:t>
      </w:r>
      <w:proofErr w:type="gramEnd"/>
      <w:r w:rsidRPr="00141BC0">
        <w:rPr>
          <w:sz w:val="20"/>
          <w:szCs w:val="20"/>
        </w:rPr>
        <w:t>ға</w:t>
      </w:r>
      <w:proofErr w:type="spellEnd"/>
      <w:r w:rsidRPr="00141BC0">
        <w:rPr>
          <w:sz w:val="20"/>
          <w:szCs w:val="20"/>
        </w:rPr>
        <w:t xml:space="preserve"> </w:t>
      </w:r>
      <w:proofErr w:type="spellStart"/>
      <w:r w:rsidRPr="00141BC0">
        <w:rPr>
          <w:sz w:val="20"/>
          <w:szCs w:val="20"/>
        </w:rPr>
        <w:t>көмектеседі</w:t>
      </w:r>
      <w:proofErr w:type="spellEnd"/>
      <w:r w:rsidRPr="00141BC0">
        <w:rPr>
          <w:sz w:val="20"/>
          <w:szCs w:val="20"/>
        </w:rPr>
        <w:t>.</w:t>
      </w:r>
    </w:p>
    <w:p w:rsidR="006E1977" w:rsidRPr="00141BC0" w:rsidRDefault="006E1977" w:rsidP="00141BC0">
      <w:pPr>
        <w:pStyle w:val="a3"/>
        <w:spacing w:before="0" w:beforeAutospacing="0" w:after="0" w:afterAutospacing="0"/>
        <w:ind w:firstLine="567"/>
        <w:rPr>
          <w:b/>
          <w:sz w:val="20"/>
          <w:szCs w:val="20"/>
        </w:rPr>
      </w:pPr>
      <w:proofErr w:type="spellStart"/>
      <w:r w:rsidRPr="00141BC0">
        <w:rPr>
          <w:b/>
          <w:sz w:val="20"/>
          <w:szCs w:val="20"/>
        </w:rPr>
        <w:t>Қолдану</w:t>
      </w:r>
      <w:proofErr w:type="spellEnd"/>
      <w:r w:rsidRPr="00141BC0">
        <w:rPr>
          <w:b/>
          <w:sz w:val="20"/>
          <w:szCs w:val="20"/>
        </w:rPr>
        <w:t xml:space="preserve"> </w:t>
      </w:r>
      <w:proofErr w:type="spellStart"/>
      <w:r w:rsidRPr="00141BC0">
        <w:rPr>
          <w:b/>
          <w:sz w:val="20"/>
          <w:szCs w:val="20"/>
        </w:rPr>
        <w:t>жолдары</w:t>
      </w:r>
      <w:proofErr w:type="spellEnd"/>
      <w:r w:rsidRPr="00141BC0">
        <w:rPr>
          <w:b/>
          <w:sz w:val="20"/>
          <w:szCs w:val="20"/>
        </w:rPr>
        <w:t>:</w:t>
      </w:r>
    </w:p>
    <w:p w:rsidR="006E1977" w:rsidRPr="00141BC0" w:rsidRDefault="006E1977" w:rsidP="00141BC0">
      <w:pPr>
        <w:pStyle w:val="a3"/>
        <w:spacing w:before="0" w:beforeAutospacing="0" w:after="0" w:afterAutospacing="0"/>
        <w:ind w:firstLine="567"/>
        <w:rPr>
          <w:sz w:val="20"/>
          <w:szCs w:val="20"/>
        </w:rPr>
      </w:pPr>
      <w:r w:rsidRPr="00141BC0">
        <w:rPr>
          <w:sz w:val="20"/>
          <w:szCs w:val="20"/>
        </w:rPr>
        <w:t>"</w:t>
      </w:r>
      <w:proofErr w:type="spellStart"/>
      <w:r w:rsidRPr="00141BC0">
        <w:rPr>
          <w:sz w:val="20"/>
          <w:szCs w:val="20"/>
        </w:rPr>
        <w:t>Shadowing</w:t>
      </w:r>
      <w:proofErr w:type="spellEnd"/>
      <w:r w:rsidRPr="00141BC0">
        <w:rPr>
          <w:sz w:val="20"/>
          <w:szCs w:val="20"/>
        </w:rPr>
        <w:t xml:space="preserve">" </w:t>
      </w:r>
      <w:proofErr w:type="spellStart"/>
      <w:r w:rsidRPr="00141BC0">
        <w:rPr>
          <w:sz w:val="20"/>
          <w:szCs w:val="20"/>
        </w:rPr>
        <w:t>әдісі</w:t>
      </w:r>
      <w:proofErr w:type="spellEnd"/>
      <w:r w:rsidRPr="00141BC0">
        <w:rPr>
          <w:sz w:val="20"/>
          <w:szCs w:val="20"/>
        </w:rPr>
        <w:t xml:space="preserve"> - </w:t>
      </w:r>
      <w:proofErr w:type="spellStart"/>
      <w:r w:rsidRPr="00141BC0">
        <w:rPr>
          <w:sz w:val="20"/>
          <w:szCs w:val="20"/>
        </w:rPr>
        <w:t>оқушылар</w:t>
      </w:r>
      <w:proofErr w:type="spellEnd"/>
      <w:r w:rsidRPr="00141BC0">
        <w:rPr>
          <w:sz w:val="20"/>
          <w:szCs w:val="20"/>
        </w:rPr>
        <w:t xml:space="preserve"> аудио </w:t>
      </w:r>
      <w:proofErr w:type="spellStart"/>
      <w:r w:rsidRPr="00141BC0">
        <w:rPr>
          <w:sz w:val="20"/>
          <w:szCs w:val="20"/>
        </w:rPr>
        <w:t>жазбаны</w:t>
      </w:r>
      <w:proofErr w:type="spellEnd"/>
      <w:r w:rsidRPr="00141BC0">
        <w:rPr>
          <w:sz w:val="20"/>
          <w:szCs w:val="20"/>
        </w:rPr>
        <w:t xml:space="preserve"> </w:t>
      </w:r>
      <w:proofErr w:type="spellStart"/>
      <w:r w:rsidRPr="00141BC0">
        <w:rPr>
          <w:sz w:val="20"/>
          <w:szCs w:val="20"/>
        </w:rPr>
        <w:t>тыңдап</w:t>
      </w:r>
      <w:proofErr w:type="spellEnd"/>
      <w:r w:rsidRPr="00141BC0">
        <w:rPr>
          <w:sz w:val="20"/>
          <w:szCs w:val="20"/>
        </w:rPr>
        <w:t xml:space="preserve">, оны </w:t>
      </w:r>
      <w:proofErr w:type="spellStart"/>
      <w:r w:rsidRPr="00141BC0">
        <w:rPr>
          <w:sz w:val="20"/>
          <w:szCs w:val="20"/>
        </w:rPr>
        <w:t>дәл</w:t>
      </w:r>
      <w:proofErr w:type="spellEnd"/>
      <w:r w:rsidRPr="00141BC0">
        <w:rPr>
          <w:sz w:val="20"/>
          <w:szCs w:val="20"/>
        </w:rPr>
        <w:t xml:space="preserve"> </w:t>
      </w:r>
      <w:proofErr w:type="spellStart"/>
      <w:r w:rsidRPr="00141BC0">
        <w:rPr>
          <w:sz w:val="20"/>
          <w:szCs w:val="20"/>
        </w:rPr>
        <w:t>қайталайды</w:t>
      </w:r>
      <w:proofErr w:type="spellEnd"/>
      <w:r w:rsidRPr="00141BC0">
        <w:rPr>
          <w:sz w:val="20"/>
          <w:szCs w:val="20"/>
        </w:rPr>
        <w:t>.</w:t>
      </w:r>
    </w:p>
    <w:p w:rsidR="006E1977" w:rsidRPr="00141BC0" w:rsidRDefault="006E1977" w:rsidP="00141BC0">
      <w:pPr>
        <w:pStyle w:val="a3"/>
        <w:spacing w:before="0" w:beforeAutospacing="0" w:after="0" w:afterAutospacing="0"/>
        <w:ind w:firstLine="567"/>
        <w:rPr>
          <w:sz w:val="20"/>
          <w:szCs w:val="20"/>
        </w:rPr>
      </w:pPr>
      <w:r w:rsidRPr="00141BC0">
        <w:rPr>
          <w:sz w:val="20"/>
          <w:szCs w:val="20"/>
        </w:rPr>
        <w:t>"</w:t>
      </w:r>
      <w:proofErr w:type="spellStart"/>
      <w:r w:rsidRPr="00141BC0">
        <w:rPr>
          <w:sz w:val="20"/>
          <w:szCs w:val="20"/>
        </w:rPr>
        <w:t>One-minute</w:t>
      </w:r>
      <w:proofErr w:type="spellEnd"/>
      <w:r w:rsidRPr="00141BC0">
        <w:rPr>
          <w:sz w:val="20"/>
          <w:szCs w:val="20"/>
        </w:rPr>
        <w:t xml:space="preserve"> </w:t>
      </w:r>
      <w:proofErr w:type="spellStart"/>
      <w:r w:rsidRPr="00141BC0">
        <w:rPr>
          <w:sz w:val="20"/>
          <w:szCs w:val="20"/>
        </w:rPr>
        <w:t>talk</w:t>
      </w:r>
      <w:proofErr w:type="spellEnd"/>
      <w:r w:rsidRPr="00141BC0">
        <w:rPr>
          <w:sz w:val="20"/>
          <w:szCs w:val="20"/>
        </w:rPr>
        <w:t xml:space="preserve">" - </w:t>
      </w:r>
      <w:proofErr w:type="spellStart"/>
      <w:r w:rsidRPr="00141BC0">
        <w:rPr>
          <w:sz w:val="20"/>
          <w:szCs w:val="20"/>
        </w:rPr>
        <w:t>оқушылар</w:t>
      </w:r>
      <w:proofErr w:type="spellEnd"/>
      <w:r w:rsidRPr="00141BC0">
        <w:rPr>
          <w:sz w:val="20"/>
          <w:szCs w:val="20"/>
        </w:rPr>
        <w:t xml:space="preserve"> </w:t>
      </w:r>
      <w:proofErr w:type="spellStart"/>
      <w:r w:rsidRPr="00141BC0">
        <w:rPr>
          <w:sz w:val="20"/>
          <w:szCs w:val="20"/>
        </w:rPr>
        <w:t>бі</w:t>
      </w:r>
      <w:proofErr w:type="gramStart"/>
      <w:r w:rsidRPr="00141BC0">
        <w:rPr>
          <w:sz w:val="20"/>
          <w:szCs w:val="20"/>
        </w:rPr>
        <w:t>р</w:t>
      </w:r>
      <w:proofErr w:type="spellEnd"/>
      <w:proofErr w:type="gramEnd"/>
      <w:r w:rsidRPr="00141BC0">
        <w:rPr>
          <w:sz w:val="20"/>
          <w:szCs w:val="20"/>
        </w:rPr>
        <w:t xml:space="preserve"> минут </w:t>
      </w:r>
      <w:proofErr w:type="spellStart"/>
      <w:r w:rsidRPr="00141BC0">
        <w:rPr>
          <w:sz w:val="20"/>
          <w:szCs w:val="20"/>
        </w:rPr>
        <w:t>ішінде</w:t>
      </w:r>
      <w:proofErr w:type="spellEnd"/>
      <w:r w:rsidRPr="00141BC0">
        <w:rPr>
          <w:sz w:val="20"/>
          <w:szCs w:val="20"/>
        </w:rPr>
        <w:t xml:space="preserve"> </w:t>
      </w:r>
      <w:proofErr w:type="spellStart"/>
      <w:r w:rsidRPr="00141BC0">
        <w:rPr>
          <w:sz w:val="20"/>
          <w:szCs w:val="20"/>
        </w:rPr>
        <w:t>берілген</w:t>
      </w:r>
      <w:proofErr w:type="spellEnd"/>
      <w:r w:rsidRPr="00141BC0">
        <w:rPr>
          <w:sz w:val="20"/>
          <w:szCs w:val="20"/>
        </w:rPr>
        <w:t xml:space="preserve"> </w:t>
      </w:r>
      <w:proofErr w:type="spellStart"/>
      <w:r w:rsidRPr="00141BC0">
        <w:rPr>
          <w:sz w:val="20"/>
          <w:szCs w:val="20"/>
        </w:rPr>
        <w:t>тақырып</w:t>
      </w:r>
      <w:proofErr w:type="spellEnd"/>
      <w:r w:rsidRPr="00141BC0">
        <w:rPr>
          <w:sz w:val="20"/>
          <w:szCs w:val="20"/>
        </w:rPr>
        <w:t xml:space="preserve"> </w:t>
      </w:r>
      <w:proofErr w:type="spellStart"/>
      <w:r w:rsidRPr="00141BC0">
        <w:rPr>
          <w:sz w:val="20"/>
          <w:szCs w:val="20"/>
        </w:rPr>
        <w:t>бойынша</w:t>
      </w:r>
      <w:proofErr w:type="spellEnd"/>
      <w:r w:rsidRPr="00141BC0">
        <w:rPr>
          <w:sz w:val="20"/>
          <w:szCs w:val="20"/>
        </w:rPr>
        <w:t xml:space="preserve"> </w:t>
      </w:r>
      <w:proofErr w:type="spellStart"/>
      <w:r w:rsidRPr="00141BC0">
        <w:rPr>
          <w:sz w:val="20"/>
          <w:szCs w:val="20"/>
        </w:rPr>
        <w:t>сөйлейді</w:t>
      </w:r>
      <w:proofErr w:type="spellEnd"/>
      <w:r w:rsidRPr="00141BC0">
        <w:rPr>
          <w:sz w:val="20"/>
          <w:szCs w:val="20"/>
        </w:rPr>
        <w:t>.</w:t>
      </w:r>
    </w:p>
    <w:p w:rsidR="006E1977" w:rsidRPr="00141BC0" w:rsidRDefault="006E1977" w:rsidP="00141BC0">
      <w:pPr>
        <w:pStyle w:val="a3"/>
        <w:spacing w:before="0" w:beforeAutospacing="0" w:after="0" w:afterAutospacing="0"/>
        <w:ind w:firstLine="567"/>
        <w:rPr>
          <w:sz w:val="20"/>
          <w:szCs w:val="20"/>
        </w:rPr>
      </w:pPr>
      <w:r w:rsidRPr="00141BC0">
        <w:rPr>
          <w:sz w:val="20"/>
          <w:szCs w:val="20"/>
        </w:rPr>
        <w:t>"</w:t>
      </w:r>
      <w:proofErr w:type="spellStart"/>
      <w:r w:rsidRPr="00141BC0">
        <w:rPr>
          <w:sz w:val="20"/>
          <w:szCs w:val="20"/>
        </w:rPr>
        <w:t>Storytelling</w:t>
      </w:r>
      <w:proofErr w:type="spellEnd"/>
      <w:r w:rsidRPr="00141BC0">
        <w:rPr>
          <w:sz w:val="20"/>
          <w:szCs w:val="20"/>
        </w:rPr>
        <w:t xml:space="preserve">" - </w:t>
      </w:r>
      <w:proofErr w:type="spellStart"/>
      <w:r w:rsidRPr="00141BC0">
        <w:rPr>
          <w:sz w:val="20"/>
          <w:szCs w:val="20"/>
        </w:rPr>
        <w:t>оқушылар</w:t>
      </w:r>
      <w:proofErr w:type="spellEnd"/>
      <w:r w:rsidRPr="00141BC0">
        <w:rPr>
          <w:sz w:val="20"/>
          <w:szCs w:val="20"/>
        </w:rPr>
        <w:t xml:space="preserve"> </w:t>
      </w:r>
      <w:proofErr w:type="spellStart"/>
      <w:r w:rsidRPr="00141BC0">
        <w:rPr>
          <w:sz w:val="20"/>
          <w:szCs w:val="20"/>
        </w:rPr>
        <w:t>өз</w:t>
      </w:r>
      <w:proofErr w:type="spellEnd"/>
      <w:r w:rsidRPr="00141BC0">
        <w:rPr>
          <w:sz w:val="20"/>
          <w:szCs w:val="20"/>
        </w:rPr>
        <w:t xml:space="preserve"> </w:t>
      </w:r>
      <w:proofErr w:type="spellStart"/>
      <w:r w:rsidRPr="00141BC0">
        <w:rPr>
          <w:sz w:val="20"/>
          <w:szCs w:val="20"/>
        </w:rPr>
        <w:t>ойларынан</w:t>
      </w:r>
      <w:proofErr w:type="spellEnd"/>
      <w:r w:rsidRPr="00141BC0">
        <w:rPr>
          <w:sz w:val="20"/>
          <w:szCs w:val="20"/>
        </w:rPr>
        <w:t xml:space="preserve"> </w:t>
      </w:r>
      <w:proofErr w:type="spellStart"/>
      <w:r w:rsidRPr="00141BC0">
        <w:rPr>
          <w:sz w:val="20"/>
          <w:szCs w:val="20"/>
        </w:rPr>
        <w:t>әңгіме</w:t>
      </w:r>
      <w:proofErr w:type="spellEnd"/>
      <w:r w:rsidRPr="00141BC0">
        <w:rPr>
          <w:sz w:val="20"/>
          <w:szCs w:val="20"/>
        </w:rPr>
        <w:t xml:space="preserve"> </w:t>
      </w:r>
      <w:proofErr w:type="spellStart"/>
      <w:r w:rsidRPr="00141BC0">
        <w:rPr>
          <w:sz w:val="20"/>
          <w:szCs w:val="20"/>
        </w:rPr>
        <w:t>құрап</w:t>
      </w:r>
      <w:proofErr w:type="spellEnd"/>
      <w:r w:rsidRPr="00141BC0">
        <w:rPr>
          <w:sz w:val="20"/>
          <w:szCs w:val="20"/>
        </w:rPr>
        <w:t xml:space="preserve">, </w:t>
      </w:r>
      <w:proofErr w:type="spellStart"/>
      <w:r w:rsidRPr="00141BC0">
        <w:rPr>
          <w:sz w:val="20"/>
          <w:szCs w:val="20"/>
        </w:rPr>
        <w:t>айтып</w:t>
      </w:r>
      <w:proofErr w:type="spellEnd"/>
      <w:r w:rsidRPr="00141BC0">
        <w:rPr>
          <w:sz w:val="20"/>
          <w:szCs w:val="20"/>
        </w:rPr>
        <w:t xml:space="preserve"> </w:t>
      </w:r>
      <w:proofErr w:type="spellStart"/>
      <w:r w:rsidRPr="00141BC0">
        <w:rPr>
          <w:sz w:val="20"/>
          <w:szCs w:val="20"/>
        </w:rPr>
        <w:t>береді</w:t>
      </w:r>
      <w:proofErr w:type="spellEnd"/>
      <w:r w:rsidRPr="00141BC0">
        <w:rPr>
          <w:sz w:val="20"/>
          <w:szCs w:val="20"/>
        </w:rPr>
        <w:t>.</w:t>
      </w:r>
    </w:p>
    <w:p w:rsidR="006E1977" w:rsidRPr="00141BC0" w:rsidRDefault="006E1977" w:rsidP="00141BC0">
      <w:pPr>
        <w:pStyle w:val="a3"/>
        <w:spacing w:before="0" w:beforeAutospacing="0" w:after="0" w:afterAutospacing="0"/>
        <w:ind w:firstLine="567"/>
        <w:rPr>
          <w:sz w:val="20"/>
          <w:szCs w:val="20"/>
          <w:lang w:val="en-US"/>
        </w:rPr>
      </w:pPr>
      <w:r w:rsidRPr="00141BC0">
        <w:rPr>
          <w:sz w:val="20"/>
          <w:szCs w:val="20"/>
          <w:lang w:val="en-US"/>
        </w:rPr>
        <w:t xml:space="preserve">5. </w:t>
      </w:r>
      <w:proofErr w:type="spellStart"/>
      <w:r w:rsidRPr="00141BC0">
        <w:rPr>
          <w:sz w:val="20"/>
          <w:szCs w:val="20"/>
        </w:rPr>
        <w:t>Жобалық</w:t>
      </w:r>
      <w:proofErr w:type="spellEnd"/>
      <w:r w:rsidRPr="00141BC0">
        <w:rPr>
          <w:sz w:val="20"/>
          <w:szCs w:val="20"/>
          <w:lang w:val="en-US"/>
        </w:rPr>
        <w:t xml:space="preserve"> </w:t>
      </w:r>
      <w:proofErr w:type="spellStart"/>
      <w:r w:rsidRPr="00141BC0">
        <w:rPr>
          <w:sz w:val="20"/>
          <w:szCs w:val="20"/>
        </w:rPr>
        <w:t>оқыту</w:t>
      </w:r>
      <w:proofErr w:type="spellEnd"/>
      <w:r w:rsidRPr="00141BC0">
        <w:rPr>
          <w:sz w:val="20"/>
          <w:szCs w:val="20"/>
          <w:lang w:val="en-US"/>
        </w:rPr>
        <w:t xml:space="preserve"> </w:t>
      </w:r>
      <w:proofErr w:type="spellStart"/>
      <w:r w:rsidRPr="00141BC0">
        <w:rPr>
          <w:sz w:val="20"/>
          <w:szCs w:val="20"/>
        </w:rPr>
        <w:t>әдісі</w:t>
      </w:r>
      <w:proofErr w:type="spellEnd"/>
      <w:r w:rsidRPr="00141BC0">
        <w:rPr>
          <w:sz w:val="20"/>
          <w:szCs w:val="20"/>
          <w:lang w:val="en-US"/>
        </w:rPr>
        <w:t xml:space="preserve"> (Project-Based Learning)</w:t>
      </w:r>
    </w:p>
    <w:p w:rsidR="006E1977" w:rsidRPr="00141BC0" w:rsidRDefault="006E1977" w:rsidP="00141BC0">
      <w:pPr>
        <w:pStyle w:val="a3"/>
        <w:spacing w:before="0" w:beforeAutospacing="0" w:after="0" w:afterAutospacing="0"/>
        <w:ind w:firstLine="567"/>
        <w:rPr>
          <w:sz w:val="20"/>
          <w:szCs w:val="20"/>
          <w:lang w:val="en-US"/>
        </w:rPr>
      </w:pPr>
      <w:proofErr w:type="spellStart"/>
      <w:r w:rsidRPr="00141BC0">
        <w:rPr>
          <w:sz w:val="20"/>
          <w:szCs w:val="20"/>
        </w:rPr>
        <w:t>Бұл</w:t>
      </w:r>
      <w:proofErr w:type="spellEnd"/>
      <w:r w:rsidRPr="00141BC0">
        <w:rPr>
          <w:sz w:val="20"/>
          <w:szCs w:val="20"/>
          <w:lang w:val="en-US"/>
        </w:rPr>
        <w:t xml:space="preserve"> </w:t>
      </w:r>
      <w:proofErr w:type="spellStart"/>
      <w:r w:rsidRPr="00141BC0">
        <w:rPr>
          <w:sz w:val="20"/>
          <w:szCs w:val="20"/>
        </w:rPr>
        <w:t>әдіс</w:t>
      </w:r>
      <w:proofErr w:type="spellEnd"/>
      <w:r w:rsidRPr="00141BC0">
        <w:rPr>
          <w:sz w:val="20"/>
          <w:szCs w:val="20"/>
          <w:lang w:val="en-US"/>
        </w:rPr>
        <w:t xml:space="preserve"> </w:t>
      </w:r>
      <w:proofErr w:type="spellStart"/>
      <w:r w:rsidRPr="00141BC0">
        <w:rPr>
          <w:sz w:val="20"/>
          <w:szCs w:val="20"/>
        </w:rPr>
        <w:t>оқушылардың</w:t>
      </w:r>
      <w:proofErr w:type="spellEnd"/>
      <w:r w:rsidRPr="00141BC0">
        <w:rPr>
          <w:sz w:val="20"/>
          <w:szCs w:val="20"/>
          <w:lang w:val="en-US"/>
        </w:rPr>
        <w:t xml:space="preserve"> </w:t>
      </w:r>
      <w:proofErr w:type="spellStart"/>
      <w:r w:rsidRPr="00141BC0">
        <w:rPr>
          <w:sz w:val="20"/>
          <w:szCs w:val="20"/>
        </w:rPr>
        <w:t>шығармашылық</w:t>
      </w:r>
      <w:proofErr w:type="spellEnd"/>
      <w:r w:rsidRPr="00141BC0">
        <w:rPr>
          <w:sz w:val="20"/>
          <w:szCs w:val="20"/>
          <w:lang w:val="en-US"/>
        </w:rPr>
        <w:t xml:space="preserve"> </w:t>
      </w:r>
      <w:proofErr w:type="spellStart"/>
      <w:r w:rsidRPr="00141BC0">
        <w:rPr>
          <w:sz w:val="20"/>
          <w:szCs w:val="20"/>
        </w:rPr>
        <w:t>қабілеттерін</w:t>
      </w:r>
      <w:proofErr w:type="spellEnd"/>
      <w:r w:rsidRPr="00141BC0">
        <w:rPr>
          <w:sz w:val="20"/>
          <w:szCs w:val="20"/>
          <w:lang w:val="en-US"/>
        </w:rPr>
        <w:t xml:space="preserve"> </w:t>
      </w:r>
      <w:proofErr w:type="spellStart"/>
      <w:r w:rsidRPr="00141BC0">
        <w:rPr>
          <w:sz w:val="20"/>
          <w:szCs w:val="20"/>
        </w:rPr>
        <w:t>дамытып</w:t>
      </w:r>
      <w:proofErr w:type="spellEnd"/>
      <w:r w:rsidRPr="00141BC0">
        <w:rPr>
          <w:sz w:val="20"/>
          <w:szCs w:val="20"/>
          <w:lang w:val="en-US"/>
        </w:rPr>
        <w:t xml:space="preserve">, </w:t>
      </w:r>
      <w:proofErr w:type="spellStart"/>
      <w:r w:rsidRPr="00141BC0">
        <w:rPr>
          <w:sz w:val="20"/>
          <w:szCs w:val="20"/>
        </w:rPr>
        <w:t>ағылшын</w:t>
      </w:r>
      <w:proofErr w:type="spellEnd"/>
      <w:r w:rsidRPr="00141BC0">
        <w:rPr>
          <w:sz w:val="20"/>
          <w:szCs w:val="20"/>
          <w:lang w:val="en-US"/>
        </w:rPr>
        <w:t xml:space="preserve"> </w:t>
      </w:r>
      <w:proofErr w:type="spellStart"/>
      <w:r w:rsidRPr="00141BC0">
        <w:rPr>
          <w:sz w:val="20"/>
          <w:szCs w:val="20"/>
        </w:rPr>
        <w:t>тілінде</w:t>
      </w:r>
      <w:proofErr w:type="spellEnd"/>
      <w:r w:rsidRPr="00141BC0">
        <w:rPr>
          <w:sz w:val="20"/>
          <w:szCs w:val="20"/>
          <w:lang w:val="en-US"/>
        </w:rPr>
        <w:t xml:space="preserve"> </w:t>
      </w:r>
      <w:proofErr w:type="spellStart"/>
      <w:r w:rsidRPr="00141BC0">
        <w:rPr>
          <w:sz w:val="20"/>
          <w:szCs w:val="20"/>
        </w:rPr>
        <w:t>өз</w:t>
      </w:r>
      <w:proofErr w:type="spellEnd"/>
      <w:r w:rsidRPr="00141BC0">
        <w:rPr>
          <w:sz w:val="20"/>
          <w:szCs w:val="20"/>
          <w:lang w:val="en-US"/>
        </w:rPr>
        <w:t xml:space="preserve"> </w:t>
      </w:r>
      <w:proofErr w:type="spellStart"/>
      <w:r w:rsidRPr="00141BC0">
        <w:rPr>
          <w:sz w:val="20"/>
          <w:szCs w:val="20"/>
        </w:rPr>
        <w:t>бетімен</w:t>
      </w:r>
      <w:proofErr w:type="spellEnd"/>
      <w:r w:rsidRPr="00141BC0">
        <w:rPr>
          <w:sz w:val="20"/>
          <w:szCs w:val="20"/>
          <w:lang w:val="en-US"/>
        </w:rPr>
        <w:t xml:space="preserve"> </w:t>
      </w:r>
      <w:proofErr w:type="spellStart"/>
      <w:r w:rsidRPr="00141BC0">
        <w:rPr>
          <w:sz w:val="20"/>
          <w:szCs w:val="20"/>
        </w:rPr>
        <w:t>жұмыс</w:t>
      </w:r>
      <w:proofErr w:type="spellEnd"/>
      <w:r w:rsidRPr="00141BC0">
        <w:rPr>
          <w:sz w:val="20"/>
          <w:szCs w:val="20"/>
          <w:lang w:val="en-US"/>
        </w:rPr>
        <w:t xml:space="preserve"> </w:t>
      </w:r>
      <w:proofErr w:type="spellStart"/>
      <w:proofErr w:type="gramStart"/>
      <w:r w:rsidRPr="00141BC0">
        <w:rPr>
          <w:sz w:val="20"/>
          <w:szCs w:val="20"/>
        </w:rPr>
        <w:t>жасау</w:t>
      </w:r>
      <w:proofErr w:type="gramEnd"/>
      <w:r w:rsidRPr="00141BC0">
        <w:rPr>
          <w:sz w:val="20"/>
          <w:szCs w:val="20"/>
        </w:rPr>
        <w:t>ға</w:t>
      </w:r>
      <w:proofErr w:type="spellEnd"/>
      <w:r w:rsidRPr="00141BC0">
        <w:rPr>
          <w:sz w:val="20"/>
          <w:szCs w:val="20"/>
          <w:lang w:val="en-US"/>
        </w:rPr>
        <w:t xml:space="preserve"> </w:t>
      </w:r>
      <w:proofErr w:type="spellStart"/>
      <w:r w:rsidRPr="00141BC0">
        <w:rPr>
          <w:sz w:val="20"/>
          <w:szCs w:val="20"/>
        </w:rPr>
        <w:t>мүмкіндік</w:t>
      </w:r>
      <w:proofErr w:type="spellEnd"/>
      <w:r w:rsidRPr="00141BC0">
        <w:rPr>
          <w:sz w:val="20"/>
          <w:szCs w:val="20"/>
          <w:lang w:val="en-US"/>
        </w:rPr>
        <w:t xml:space="preserve"> </w:t>
      </w:r>
      <w:proofErr w:type="spellStart"/>
      <w:r w:rsidRPr="00141BC0">
        <w:rPr>
          <w:sz w:val="20"/>
          <w:szCs w:val="20"/>
        </w:rPr>
        <w:t>береді</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b/>
          <w:sz w:val="20"/>
          <w:szCs w:val="20"/>
          <w:lang w:val="en-US"/>
        </w:rPr>
      </w:pPr>
      <w:proofErr w:type="spellStart"/>
      <w:r w:rsidRPr="00141BC0">
        <w:rPr>
          <w:b/>
          <w:sz w:val="20"/>
          <w:szCs w:val="20"/>
        </w:rPr>
        <w:t>Ерекшеліктері</w:t>
      </w:r>
      <w:proofErr w:type="spellEnd"/>
      <w:r w:rsidRPr="00141BC0">
        <w:rPr>
          <w:b/>
          <w:sz w:val="20"/>
          <w:szCs w:val="20"/>
          <w:lang w:val="en-US"/>
        </w:rPr>
        <w:t>:</w:t>
      </w:r>
    </w:p>
    <w:p w:rsidR="006E1977" w:rsidRPr="00141BC0" w:rsidRDefault="006E1977" w:rsidP="00141BC0">
      <w:pPr>
        <w:pStyle w:val="a3"/>
        <w:spacing w:before="0" w:beforeAutospacing="0" w:after="0" w:afterAutospacing="0"/>
        <w:ind w:firstLine="567"/>
        <w:rPr>
          <w:sz w:val="20"/>
          <w:szCs w:val="20"/>
          <w:lang w:val="en-US"/>
        </w:rPr>
      </w:pPr>
      <w:proofErr w:type="spellStart"/>
      <w:r w:rsidRPr="00141BC0">
        <w:rPr>
          <w:sz w:val="20"/>
          <w:szCs w:val="20"/>
        </w:rPr>
        <w:t>Оқушылар</w:t>
      </w:r>
      <w:proofErr w:type="spellEnd"/>
      <w:r w:rsidRPr="00141BC0">
        <w:rPr>
          <w:sz w:val="20"/>
          <w:szCs w:val="20"/>
          <w:lang w:val="en-US"/>
        </w:rPr>
        <w:t xml:space="preserve"> </w:t>
      </w:r>
      <w:proofErr w:type="spellStart"/>
      <w:r w:rsidRPr="00141BC0">
        <w:rPr>
          <w:sz w:val="20"/>
          <w:szCs w:val="20"/>
        </w:rPr>
        <w:t>зерттеу</w:t>
      </w:r>
      <w:proofErr w:type="spellEnd"/>
      <w:r w:rsidRPr="00141BC0">
        <w:rPr>
          <w:sz w:val="20"/>
          <w:szCs w:val="20"/>
          <w:lang w:val="en-US"/>
        </w:rPr>
        <w:t xml:space="preserve"> </w:t>
      </w:r>
      <w:proofErr w:type="spellStart"/>
      <w:r w:rsidRPr="00141BC0">
        <w:rPr>
          <w:sz w:val="20"/>
          <w:szCs w:val="20"/>
        </w:rPr>
        <w:t>жүргізі</w:t>
      </w:r>
      <w:proofErr w:type="gramStart"/>
      <w:r w:rsidRPr="00141BC0">
        <w:rPr>
          <w:sz w:val="20"/>
          <w:szCs w:val="20"/>
        </w:rPr>
        <w:t>п</w:t>
      </w:r>
      <w:proofErr w:type="spellEnd"/>
      <w:proofErr w:type="gramEnd"/>
      <w:r w:rsidRPr="00141BC0">
        <w:rPr>
          <w:sz w:val="20"/>
          <w:szCs w:val="20"/>
          <w:lang w:val="en-US"/>
        </w:rPr>
        <w:t xml:space="preserve">, </w:t>
      </w:r>
      <w:proofErr w:type="spellStart"/>
      <w:r w:rsidRPr="00141BC0">
        <w:rPr>
          <w:sz w:val="20"/>
          <w:szCs w:val="20"/>
        </w:rPr>
        <w:t>өз</w:t>
      </w:r>
      <w:proofErr w:type="spellEnd"/>
      <w:r w:rsidRPr="00141BC0">
        <w:rPr>
          <w:sz w:val="20"/>
          <w:szCs w:val="20"/>
          <w:lang w:val="en-US"/>
        </w:rPr>
        <w:t xml:space="preserve"> </w:t>
      </w:r>
      <w:proofErr w:type="spellStart"/>
      <w:r w:rsidRPr="00141BC0">
        <w:rPr>
          <w:sz w:val="20"/>
          <w:szCs w:val="20"/>
        </w:rPr>
        <w:t>жобаларын</w:t>
      </w:r>
      <w:proofErr w:type="spellEnd"/>
      <w:r w:rsidRPr="00141BC0">
        <w:rPr>
          <w:sz w:val="20"/>
          <w:szCs w:val="20"/>
          <w:lang w:val="en-US"/>
        </w:rPr>
        <w:t xml:space="preserve"> </w:t>
      </w:r>
      <w:proofErr w:type="spellStart"/>
      <w:r w:rsidRPr="00141BC0">
        <w:rPr>
          <w:sz w:val="20"/>
          <w:szCs w:val="20"/>
        </w:rPr>
        <w:t>ағылшын</w:t>
      </w:r>
      <w:proofErr w:type="spellEnd"/>
      <w:r w:rsidRPr="00141BC0">
        <w:rPr>
          <w:sz w:val="20"/>
          <w:szCs w:val="20"/>
          <w:lang w:val="en-US"/>
        </w:rPr>
        <w:t xml:space="preserve"> </w:t>
      </w:r>
      <w:proofErr w:type="spellStart"/>
      <w:r w:rsidRPr="00141BC0">
        <w:rPr>
          <w:sz w:val="20"/>
          <w:szCs w:val="20"/>
        </w:rPr>
        <w:t>тілінде</w:t>
      </w:r>
      <w:proofErr w:type="spellEnd"/>
      <w:r w:rsidRPr="00141BC0">
        <w:rPr>
          <w:sz w:val="20"/>
          <w:szCs w:val="20"/>
          <w:lang w:val="en-US"/>
        </w:rPr>
        <w:t xml:space="preserve"> </w:t>
      </w:r>
      <w:proofErr w:type="spellStart"/>
      <w:r w:rsidRPr="00141BC0">
        <w:rPr>
          <w:sz w:val="20"/>
          <w:szCs w:val="20"/>
        </w:rPr>
        <w:t>қорғайды</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sz w:val="20"/>
          <w:szCs w:val="20"/>
          <w:lang w:val="en-US"/>
        </w:rPr>
      </w:pPr>
      <w:proofErr w:type="spellStart"/>
      <w:r w:rsidRPr="00141BC0">
        <w:rPr>
          <w:sz w:val="20"/>
          <w:szCs w:val="20"/>
        </w:rPr>
        <w:lastRenderedPageBreak/>
        <w:t>Топтық</w:t>
      </w:r>
      <w:proofErr w:type="spellEnd"/>
      <w:r w:rsidRPr="00141BC0">
        <w:rPr>
          <w:sz w:val="20"/>
          <w:szCs w:val="20"/>
          <w:lang w:val="en-US"/>
        </w:rPr>
        <w:t xml:space="preserve"> </w:t>
      </w:r>
      <w:proofErr w:type="spellStart"/>
      <w:r w:rsidRPr="00141BC0">
        <w:rPr>
          <w:sz w:val="20"/>
          <w:szCs w:val="20"/>
        </w:rPr>
        <w:t>жұмысты</w:t>
      </w:r>
      <w:proofErr w:type="spellEnd"/>
      <w:r w:rsidRPr="00141BC0">
        <w:rPr>
          <w:sz w:val="20"/>
          <w:szCs w:val="20"/>
          <w:lang w:val="en-US"/>
        </w:rPr>
        <w:t xml:space="preserve"> </w:t>
      </w:r>
      <w:proofErr w:type="spellStart"/>
      <w:r w:rsidRPr="00141BC0">
        <w:rPr>
          <w:sz w:val="20"/>
          <w:szCs w:val="20"/>
        </w:rPr>
        <w:t>дамытады</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sz w:val="20"/>
          <w:szCs w:val="20"/>
          <w:lang w:val="en-US"/>
        </w:rPr>
      </w:pPr>
      <w:proofErr w:type="spellStart"/>
      <w:r w:rsidRPr="00141BC0">
        <w:rPr>
          <w:sz w:val="20"/>
          <w:szCs w:val="20"/>
        </w:rPr>
        <w:t>Күрделі</w:t>
      </w:r>
      <w:proofErr w:type="spellEnd"/>
      <w:r w:rsidRPr="00141BC0">
        <w:rPr>
          <w:sz w:val="20"/>
          <w:szCs w:val="20"/>
          <w:lang w:val="en-US"/>
        </w:rPr>
        <w:t xml:space="preserve"> </w:t>
      </w:r>
      <w:proofErr w:type="spellStart"/>
      <w:r w:rsidRPr="00141BC0">
        <w:rPr>
          <w:sz w:val="20"/>
          <w:szCs w:val="20"/>
        </w:rPr>
        <w:t>тақырыптарды</w:t>
      </w:r>
      <w:proofErr w:type="spellEnd"/>
      <w:r w:rsidRPr="00141BC0">
        <w:rPr>
          <w:sz w:val="20"/>
          <w:szCs w:val="20"/>
          <w:lang w:val="en-US"/>
        </w:rPr>
        <w:t xml:space="preserve"> </w:t>
      </w:r>
      <w:proofErr w:type="spellStart"/>
      <w:proofErr w:type="gramStart"/>
      <w:r w:rsidRPr="00141BC0">
        <w:rPr>
          <w:sz w:val="20"/>
          <w:szCs w:val="20"/>
        </w:rPr>
        <w:t>терең</w:t>
      </w:r>
      <w:proofErr w:type="spellEnd"/>
      <w:r w:rsidRPr="00141BC0">
        <w:rPr>
          <w:sz w:val="20"/>
          <w:szCs w:val="20"/>
          <w:lang w:val="en-US"/>
        </w:rPr>
        <w:t xml:space="preserve"> </w:t>
      </w:r>
      <w:proofErr w:type="spellStart"/>
      <w:r w:rsidRPr="00141BC0">
        <w:rPr>
          <w:sz w:val="20"/>
          <w:szCs w:val="20"/>
        </w:rPr>
        <w:t>ме</w:t>
      </w:r>
      <w:proofErr w:type="gramEnd"/>
      <w:r w:rsidRPr="00141BC0">
        <w:rPr>
          <w:sz w:val="20"/>
          <w:szCs w:val="20"/>
        </w:rPr>
        <w:t>ңгеруге</w:t>
      </w:r>
      <w:proofErr w:type="spellEnd"/>
      <w:r w:rsidRPr="00141BC0">
        <w:rPr>
          <w:sz w:val="20"/>
          <w:szCs w:val="20"/>
          <w:lang w:val="en-US"/>
        </w:rPr>
        <w:t xml:space="preserve"> </w:t>
      </w:r>
      <w:proofErr w:type="spellStart"/>
      <w:r w:rsidRPr="00141BC0">
        <w:rPr>
          <w:sz w:val="20"/>
          <w:szCs w:val="20"/>
        </w:rPr>
        <w:t>көмектеседі</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sz w:val="20"/>
          <w:szCs w:val="20"/>
          <w:lang w:val="en-US"/>
        </w:rPr>
      </w:pPr>
      <w:proofErr w:type="spellStart"/>
      <w:r w:rsidRPr="00141BC0">
        <w:rPr>
          <w:sz w:val="20"/>
          <w:szCs w:val="20"/>
        </w:rPr>
        <w:t>Қолдану</w:t>
      </w:r>
      <w:proofErr w:type="spellEnd"/>
      <w:r w:rsidRPr="00141BC0">
        <w:rPr>
          <w:sz w:val="20"/>
          <w:szCs w:val="20"/>
          <w:lang w:val="en-US"/>
        </w:rPr>
        <w:t xml:space="preserve"> </w:t>
      </w:r>
      <w:proofErr w:type="spellStart"/>
      <w:r w:rsidRPr="00141BC0">
        <w:rPr>
          <w:sz w:val="20"/>
          <w:szCs w:val="20"/>
        </w:rPr>
        <w:t>жолдары</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sz w:val="20"/>
          <w:szCs w:val="20"/>
          <w:lang w:val="en-US"/>
        </w:rPr>
      </w:pPr>
      <w:r w:rsidRPr="00141BC0">
        <w:rPr>
          <w:sz w:val="20"/>
          <w:szCs w:val="20"/>
          <w:lang w:val="en-US"/>
        </w:rPr>
        <w:t xml:space="preserve">"English Day" - </w:t>
      </w:r>
      <w:proofErr w:type="spellStart"/>
      <w:r w:rsidRPr="00141BC0">
        <w:rPr>
          <w:sz w:val="20"/>
          <w:szCs w:val="20"/>
        </w:rPr>
        <w:t>оқушылар</w:t>
      </w:r>
      <w:proofErr w:type="spellEnd"/>
      <w:r w:rsidRPr="00141BC0">
        <w:rPr>
          <w:sz w:val="20"/>
          <w:szCs w:val="20"/>
          <w:lang w:val="en-US"/>
        </w:rPr>
        <w:t xml:space="preserve"> </w:t>
      </w:r>
      <w:proofErr w:type="spellStart"/>
      <w:r w:rsidRPr="00141BC0">
        <w:rPr>
          <w:sz w:val="20"/>
          <w:szCs w:val="20"/>
        </w:rPr>
        <w:t>белгілі</w:t>
      </w:r>
      <w:proofErr w:type="spellEnd"/>
      <w:r w:rsidRPr="00141BC0">
        <w:rPr>
          <w:sz w:val="20"/>
          <w:szCs w:val="20"/>
          <w:lang w:val="en-US"/>
        </w:rPr>
        <w:t xml:space="preserve"> </w:t>
      </w:r>
      <w:proofErr w:type="spellStart"/>
      <w:r w:rsidRPr="00141BC0">
        <w:rPr>
          <w:sz w:val="20"/>
          <w:szCs w:val="20"/>
        </w:rPr>
        <w:t>бір</w:t>
      </w:r>
      <w:proofErr w:type="spellEnd"/>
      <w:r w:rsidRPr="00141BC0">
        <w:rPr>
          <w:sz w:val="20"/>
          <w:szCs w:val="20"/>
          <w:lang w:val="en-US"/>
        </w:rPr>
        <w:t xml:space="preserve"> </w:t>
      </w:r>
      <w:proofErr w:type="spellStart"/>
      <w:r w:rsidRPr="00141BC0">
        <w:rPr>
          <w:sz w:val="20"/>
          <w:szCs w:val="20"/>
        </w:rPr>
        <w:t>тақырыпта</w:t>
      </w:r>
      <w:proofErr w:type="spellEnd"/>
      <w:r w:rsidRPr="00141BC0">
        <w:rPr>
          <w:sz w:val="20"/>
          <w:szCs w:val="20"/>
          <w:lang w:val="en-US"/>
        </w:rPr>
        <w:t xml:space="preserve"> </w:t>
      </w:r>
      <w:r w:rsidRPr="00141BC0">
        <w:rPr>
          <w:sz w:val="20"/>
          <w:szCs w:val="20"/>
        </w:rPr>
        <w:t>презентация</w:t>
      </w:r>
      <w:r w:rsidRPr="00141BC0">
        <w:rPr>
          <w:sz w:val="20"/>
          <w:szCs w:val="20"/>
          <w:lang w:val="en-US"/>
        </w:rPr>
        <w:t xml:space="preserve"> </w:t>
      </w:r>
      <w:proofErr w:type="spellStart"/>
      <w:r w:rsidRPr="00141BC0">
        <w:rPr>
          <w:sz w:val="20"/>
          <w:szCs w:val="20"/>
        </w:rPr>
        <w:t>жасап</w:t>
      </w:r>
      <w:proofErr w:type="spellEnd"/>
      <w:r w:rsidRPr="00141BC0">
        <w:rPr>
          <w:sz w:val="20"/>
          <w:szCs w:val="20"/>
          <w:lang w:val="en-US"/>
        </w:rPr>
        <w:t xml:space="preserve">, </w:t>
      </w:r>
      <w:proofErr w:type="spellStart"/>
      <w:r w:rsidRPr="00141BC0">
        <w:rPr>
          <w:sz w:val="20"/>
          <w:szCs w:val="20"/>
        </w:rPr>
        <w:t>сөйлеу</w:t>
      </w:r>
      <w:proofErr w:type="spellEnd"/>
      <w:r w:rsidRPr="00141BC0">
        <w:rPr>
          <w:sz w:val="20"/>
          <w:szCs w:val="20"/>
          <w:lang w:val="en-US"/>
        </w:rPr>
        <w:t xml:space="preserve"> </w:t>
      </w:r>
      <w:proofErr w:type="spellStart"/>
      <w:r w:rsidRPr="00141BC0">
        <w:rPr>
          <w:sz w:val="20"/>
          <w:szCs w:val="20"/>
        </w:rPr>
        <w:t>дағдыларын</w:t>
      </w:r>
      <w:proofErr w:type="spellEnd"/>
      <w:r w:rsidRPr="00141BC0">
        <w:rPr>
          <w:sz w:val="20"/>
          <w:szCs w:val="20"/>
          <w:lang w:val="en-US"/>
        </w:rPr>
        <w:t xml:space="preserve"> </w:t>
      </w:r>
      <w:proofErr w:type="spellStart"/>
      <w:r w:rsidRPr="00141BC0">
        <w:rPr>
          <w:sz w:val="20"/>
          <w:szCs w:val="20"/>
        </w:rPr>
        <w:t>дамытады</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sz w:val="20"/>
          <w:szCs w:val="20"/>
          <w:lang w:val="en-US"/>
        </w:rPr>
      </w:pPr>
      <w:r w:rsidRPr="00141BC0">
        <w:rPr>
          <w:sz w:val="20"/>
          <w:szCs w:val="20"/>
          <w:lang w:val="en-US"/>
        </w:rPr>
        <w:t xml:space="preserve">"Travel Guide Project" - </w:t>
      </w:r>
      <w:proofErr w:type="spellStart"/>
      <w:r w:rsidRPr="00141BC0">
        <w:rPr>
          <w:sz w:val="20"/>
          <w:szCs w:val="20"/>
        </w:rPr>
        <w:t>оқушылар</w:t>
      </w:r>
      <w:proofErr w:type="spellEnd"/>
      <w:r w:rsidRPr="00141BC0">
        <w:rPr>
          <w:sz w:val="20"/>
          <w:szCs w:val="20"/>
          <w:lang w:val="en-US"/>
        </w:rPr>
        <w:t xml:space="preserve"> </w:t>
      </w:r>
      <w:proofErr w:type="spellStart"/>
      <w:r w:rsidRPr="00141BC0">
        <w:rPr>
          <w:sz w:val="20"/>
          <w:szCs w:val="20"/>
        </w:rPr>
        <w:t>шетелге</w:t>
      </w:r>
      <w:proofErr w:type="spellEnd"/>
      <w:r w:rsidRPr="00141BC0">
        <w:rPr>
          <w:sz w:val="20"/>
          <w:szCs w:val="20"/>
          <w:lang w:val="en-US"/>
        </w:rPr>
        <w:t xml:space="preserve"> </w:t>
      </w:r>
      <w:proofErr w:type="spellStart"/>
      <w:r w:rsidRPr="00141BC0">
        <w:rPr>
          <w:sz w:val="20"/>
          <w:szCs w:val="20"/>
        </w:rPr>
        <w:t>саяхат</w:t>
      </w:r>
      <w:proofErr w:type="spellEnd"/>
      <w:r w:rsidRPr="00141BC0">
        <w:rPr>
          <w:sz w:val="20"/>
          <w:szCs w:val="20"/>
          <w:lang w:val="en-US"/>
        </w:rPr>
        <w:t xml:space="preserve"> </w:t>
      </w:r>
      <w:proofErr w:type="spellStart"/>
      <w:r w:rsidRPr="00141BC0">
        <w:rPr>
          <w:sz w:val="20"/>
          <w:szCs w:val="20"/>
        </w:rPr>
        <w:t>жасау</w:t>
      </w:r>
      <w:proofErr w:type="spellEnd"/>
      <w:r w:rsidRPr="00141BC0">
        <w:rPr>
          <w:sz w:val="20"/>
          <w:szCs w:val="20"/>
          <w:lang w:val="en-US"/>
        </w:rPr>
        <w:t xml:space="preserve"> </w:t>
      </w:r>
      <w:proofErr w:type="spellStart"/>
      <w:r w:rsidRPr="00141BC0">
        <w:rPr>
          <w:sz w:val="20"/>
          <w:szCs w:val="20"/>
        </w:rPr>
        <w:t>бойынша</w:t>
      </w:r>
      <w:proofErr w:type="spellEnd"/>
      <w:r w:rsidRPr="00141BC0">
        <w:rPr>
          <w:sz w:val="20"/>
          <w:szCs w:val="20"/>
          <w:lang w:val="en-US"/>
        </w:rPr>
        <w:t xml:space="preserve"> </w:t>
      </w:r>
      <w:proofErr w:type="spellStart"/>
      <w:r w:rsidRPr="00141BC0">
        <w:rPr>
          <w:sz w:val="20"/>
          <w:szCs w:val="20"/>
        </w:rPr>
        <w:t>гидтік</w:t>
      </w:r>
      <w:proofErr w:type="spellEnd"/>
      <w:r w:rsidRPr="00141BC0">
        <w:rPr>
          <w:sz w:val="20"/>
          <w:szCs w:val="20"/>
          <w:lang w:val="en-US"/>
        </w:rPr>
        <w:t xml:space="preserve"> </w:t>
      </w:r>
      <w:proofErr w:type="spellStart"/>
      <w:r w:rsidRPr="00141BC0">
        <w:rPr>
          <w:sz w:val="20"/>
          <w:szCs w:val="20"/>
        </w:rPr>
        <w:t>материалдар</w:t>
      </w:r>
      <w:proofErr w:type="spellEnd"/>
      <w:r w:rsidRPr="00141BC0">
        <w:rPr>
          <w:sz w:val="20"/>
          <w:szCs w:val="20"/>
          <w:lang w:val="en-US"/>
        </w:rPr>
        <w:t xml:space="preserve"> </w:t>
      </w:r>
      <w:proofErr w:type="spellStart"/>
      <w:r w:rsidRPr="00141BC0">
        <w:rPr>
          <w:sz w:val="20"/>
          <w:szCs w:val="20"/>
        </w:rPr>
        <w:t>әзірлейді</w:t>
      </w:r>
      <w:proofErr w:type="spellEnd"/>
      <w:r w:rsidRPr="00141BC0">
        <w:rPr>
          <w:sz w:val="20"/>
          <w:szCs w:val="20"/>
          <w:lang w:val="en-US"/>
        </w:rPr>
        <w:t>.</w:t>
      </w:r>
    </w:p>
    <w:p w:rsidR="006E1977" w:rsidRPr="00141BC0" w:rsidRDefault="006E1977" w:rsidP="00141BC0">
      <w:pPr>
        <w:pStyle w:val="a3"/>
        <w:spacing w:before="0" w:beforeAutospacing="0" w:after="0" w:afterAutospacing="0"/>
        <w:ind w:firstLine="567"/>
        <w:rPr>
          <w:sz w:val="20"/>
          <w:szCs w:val="20"/>
          <w:lang w:val="en-US"/>
        </w:rPr>
      </w:pPr>
      <w:bookmarkStart w:id="0" w:name="_GoBack"/>
      <w:bookmarkEnd w:id="0"/>
      <w:proofErr w:type="gramStart"/>
      <w:r w:rsidRPr="00141BC0">
        <w:rPr>
          <w:sz w:val="20"/>
          <w:szCs w:val="20"/>
          <w:lang w:val="en-US"/>
        </w:rPr>
        <w:t xml:space="preserve">"Interview Project" - </w:t>
      </w:r>
      <w:proofErr w:type="spellStart"/>
      <w:r w:rsidRPr="00141BC0">
        <w:rPr>
          <w:sz w:val="20"/>
          <w:szCs w:val="20"/>
        </w:rPr>
        <w:t>оқушылар</w:t>
      </w:r>
      <w:proofErr w:type="spellEnd"/>
      <w:r w:rsidRPr="00141BC0">
        <w:rPr>
          <w:sz w:val="20"/>
          <w:szCs w:val="20"/>
          <w:lang w:val="en-US"/>
        </w:rPr>
        <w:t xml:space="preserve"> </w:t>
      </w:r>
      <w:proofErr w:type="spellStart"/>
      <w:r w:rsidRPr="00141BC0">
        <w:rPr>
          <w:sz w:val="20"/>
          <w:szCs w:val="20"/>
        </w:rPr>
        <w:t>ағылшын</w:t>
      </w:r>
      <w:proofErr w:type="spellEnd"/>
      <w:r w:rsidRPr="00141BC0">
        <w:rPr>
          <w:sz w:val="20"/>
          <w:szCs w:val="20"/>
          <w:lang w:val="en-US"/>
        </w:rPr>
        <w:t xml:space="preserve"> </w:t>
      </w:r>
      <w:proofErr w:type="spellStart"/>
      <w:r w:rsidRPr="00141BC0">
        <w:rPr>
          <w:sz w:val="20"/>
          <w:szCs w:val="20"/>
        </w:rPr>
        <w:t>тілінде</w:t>
      </w:r>
      <w:proofErr w:type="spellEnd"/>
      <w:r w:rsidRPr="00141BC0">
        <w:rPr>
          <w:sz w:val="20"/>
          <w:szCs w:val="20"/>
          <w:lang w:val="en-US"/>
        </w:rPr>
        <w:t xml:space="preserve"> </w:t>
      </w:r>
      <w:proofErr w:type="spellStart"/>
      <w:r w:rsidRPr="00141BC0">
        <w:rPr>
          <w:sz w:val="20"/>
          <w:szCs w:val="20"/>
        </w:rPr>
        <w:t>сұхбат</w:t>
      </w:r>
      <w:proofErr w:type="spellEnd"/>
      <w:r w:rsidRPr="00141BC0">
        <w:rPr>
          <w:sz w:val="20"/>
          <w:szCs w:val="20"/>
          <w:lang w:val="en-US"/>
        </w:rPr>
        <w:t xml:space="preserve"> </w:t>
      </w:r>
      <w:proofErr w:type="spellStart"/>
      <w:r w:rsidRPr="00141BC0">
        <w:rPr>
          <w:sz w:val="20"/>
          <w:szCs w:val="20"/>
        </w:rPr>
        <w:t>жүргізеді</w:t>
      </w:r>
      <w:proofErr w:type="spellEnd"/>
      <w:r w:rsidRPr="00141BC0">
        <w:rPr>
          <w:sz w:val="20"/>
          <w:szCs w:val="20"/>
          <w:lang w:val="en-US"/>
        </w:rPr>
        <w:t>.</w:t>
      </w:r>
      <w:proofErr w:type="gramEnd"/>
    </w:p>
    <w:p w:rsidR="006E1977" w:rsidRPr="00141BC0" w:rsidRDefault="006E1977" w:rsidP="00141BC0">
      <w:pPr>
        <w:pStyle w:val="a3"/>
        <w:spacing w:before="0" w:beforeAutospacing="0" w:after="0" w:afterAutospacing="0"/>
        <w:ind w:firstLine="567"/>
        <w:rPr>
          <w:b/>
          <w:sz w:val="20"/>
          <w:szCs w:val="20"/>
          <w:lang w:val="kk-KZ"/>
        </w:rPr>
      </w:pPr>
      <w:r w:rsidRPr="00141BC0">
        <w:rPr>
          <w:b/>
          <w:sz w:val="20"/>
          <w:szCs w:val="20"/>
          <w:lang w:val="kk-KZ"/>
        </w:rPr>
        <w:t>Қорытынды</w:t>
      </w: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kk-KZ"/>
        </w:rPr>
        <w:t>Ағылшын тілін үйрету барысында тиімді әдіс-тәсілдерді қолдану оқушылардың қызығушылығын арттырып, олардың тілді жылдам меңгеруіне ықпал етеді.</w:t>
      </w: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kk-KZ"/>
        </w:rPr>
        <w:t>Негізгі қорытындылар: Коммуникативтік әдіс арқылы оқушылар еркін сөйлеп үйренеді. Ойын әдістері тілді қызықты түрде меңгеруге көмектеседі. Мультимедиялық құралдар оқу процесін жеңілдетеді. Сөйлеу дағдыларын дамыту әдістері оқушылардың сенімділігін арттырады. Жобалық оқыту әдісі шығармашылық қабілеттерді дамытады.</w:t>
      </w:r>
    </w:p>
    <w:p w:rsidR="006E1977" w:rsidRPr="00141BC0" w:rsidRDefault="006E1977" w:rsidP="00141BC0">
      <w:pPr>
        <w:pStyle w:val="a3"/>
        <w:spacing w:before="0" w:beforeAutospacing="0" w:after="0" w:afterAutospacing="0"/>
        <w:ind w:firstLine="567"/>
        <w:rPr>
          <w:sz w:val="20"/>
          <w:szCs w:val="20"/>
          <w:lang w:val="kk-KZ"/>
        </w:rPr>
      </w:pPr>
      <w:r w:rsidRPr="00141BC0">
        <w:rPr>
          <w:sz w:val="20"/>
          <w:szCs w:val="20"/>
          <w:lang w:val="kk-KZ"/>
        </w:rPr>
        <w:t>Мұғалімдер әртүрлі әдістерді үйлестіре отырып, оқушылардың тіл үйренуін тиімді әрі қызықты ете алады. Осы әдістерді жүйелі түрде қолдану арқылы ағылшын тілін үйрену нәтижелі болады.</w:t>
      </w:r>
    </w:p>
    <w:sectPr w:rsidR="006E1977" w:rsidRPr="00141BC0" w:rsidSect="009044AD">
      <w:pgSz w:w="11906" w:h="16838"/>
      <w:pgMar w:top="1134" w:right="850" w:bottom="1134" w:left="1701" w:header="708" w:footer="708" w:gutter="0"/>
      <w:pgBorders w:display="firstPage" w:offsetFrom="page">
        <w:top w:val="twistedLines1" w:sz="18" w:space="24" w:color="002060"/>
        <w:left w:val="twistedLines1" w:sz="18" w:space="24" w:color="002060"/>
        <w:bottom w:val="twistedLines1" w:sz="18" w:space="24" w:color="002060"/>
        <w:right w:val="twistedLines1" w:sz="1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F33C1"/>
    <w:multiLevelType w:val="hybridMultilevel"/>
    <w:tmpl w:val="4688379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9692B7E"/>
    <w:multiLevelType w:val="hybridMultilevel"/>
    <w:tmpl w:val="5FBE78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25BC4"/>
    <w:rsid w:val="00047388"/>
    <w:rsid w:val="0004787A"/>
    <w:rsid w:val="0005114B"/>
    <w:rsid w:val="00087CAF"/>
    <w:rsid w:val="000A4112"/>
    <w:rsid w:val="000C6120"/>
    <w:rsid w:val="000C7354"/>
    <w:rsid w:val="000D17D0"/>
    <w:rsid w:val="000D4414"/>
    <w:rsid w:val="000D61E7"/>
    <w:rsid w:val="000F2792"/>
    <w:rsid w:val="001009C6"/>
    <w:rsid w:val="00106C5F"/>
    <w:rsid w:val="00122E26"/>
    <w:rsid w:val="00141BC0"/>
    <w:rsid w:val="00163DF7"/>
    <w:rsid w:val="00172ABB"/>
    <w:rsid w:val="0018697E"/>
    <w:rsid w:val="00196C5B"/>
    <w:rsid w:val="001A0091"/>
    <w:rsid w:val="001C2A3D"/>
    <w:rsid w:val="001C643C"/>
    <w:rsid w:val="001C65FB"/>
    <w:rsid w:val="001D5EEC"/>
    <w:rsid w:val="001F5A01"/>
    <w:rsid w:val="002057DC"/>
    <w:rsid w:val="00210A5B"/>
    <w:rsid w:val="00215C1F"/>
    <w:rsid w:val="00225635"/>
    <w:rsid w:val="00232A57"/>
    <w:rsid w:val="00237095"/>
    <w:rsid w:val="0023753C"/>
    <w:rsid w:val="00246703"/>
    <w:rsid w:val="0025081B"/>
    <w:rsid w:val="00251CE0"/>
    <w:rsid w:val="00270757"/>
    <w:rsid w:val="00271C08"/>
    <w:rsid w:val="00280137"/>
    <w:rsid w:val="00286571"/>
    <w:rsid w:val="00286A48"/>
    <w:rsid w:val="00296CC7"/>
    <w:rsid w:val="002B13AF"/>
    <w:rsid w:val="002B3F49"/>
    <w:rsid w:val="00315F57"/>
    <w:rsid w:val="003243BE"/>
    <w:rsid w:val="003270FE"/>
    <w:rsid w:val="003361C4"/>
    <w:rsid w:val="00347494"/>
    <w:rsid w:val="003546AF"/>
    <w:rsid w:val="00365A95"/>
    <w:rsid w:val="003843B5"/>
    <w:rsid w:val="00386695"/>
    <w:rsid w:val="00387A5C"/>
    <w:rsid w:val="00394C09"/>
    <w:rsid w:val="003962A7"/>
    <w:rsid w:val="003A49D7"/>
    <w:rsid w:val="003B2AB8"/>
    <w:rsid w:val="003E41B4"/>
    <w:rsid w:val="003F2B41"/>
    <w:rsid w:val="003F471F"/>
    <w:rsid w:val="00405448"/>
    <w:rsid w:val="00405CE8"/>
    <w:rsid w:val="004267FD"/>
    <w:rsid w:val="00462C37"/>
    <w:rsid w:val="00467124"/>
    <w:rsid w:val="00470D60"/>
    <w:rsid w:val="00472263"/>
    <w:rsid w:val="00493317"/>
    <w:rsid w:val="004B6F4E"/>
    <w:rsid w:val="004B701E"/>
    <w:rsid w:val="004D66CD"/>
    <w:rsid w:val="004D7B37"/>
    <w:rsid w:val="004E07BA"/>
    <w:rsid w:val="004E322A"/>
    <w:rsid w:val="004E6798"/>
    <w:rsid w:val="004E77AB"/>
    <w:rsid w:val="004F34AE"/>
    <w:rsid w:val="00501AF1"/>
    <w:rsid w:val="00502B2A"/>
    <w:rsid w:val="005109A1"/>
    <w:rsid w:val="00515F0E"/>
    <w:rsid w:val="005160A8"/>
    <w:rsid w:val="00522C32"/>
    <w:rsid w:val="0053148B"/>
    <w:rsid w:val="00534BF5"/>
    <w:rsid w:val="00541B98"/>
    <w:rsid w:val="00543E75"/>
    <w:rsid w:val="00553D53"/>
    <w:rsid w:val="00555D75"/>
    <w:rsid w:val="00582C54"/>
    <w:rsid w:val="005A7B92"/>
    <w:rsid w:val="005C22D4"/>
    <w:rsid w:val="005D7161"/>
    <w:rsid w:val="005E0192"/>
    <w:rsid w:val="005E05C6"/>
    <w:rsid w:val="005E18E5"/>
    <w:rsid w:val="005F5290"/>
    <w:rsid w:val="005F7E11"/>
    <w:rsid w:val="00604968"/>
    <w:rsid w:val="00606667"/>
    <w:rsid w:val="0062767D"/>
    <w:rsid w:val="00634D40"/>
    <w:rsid w:val="00664B0B"/>
    <w:rsid w:val="006832E5"/>
    <w:rsid w:val="006878D7"/>
    <w:rsid w:val="006917C8"/>
    <w:rsid w:val="00692247"/>
    <w:rsid w:val="006C4DEB"/>
    <w:rsid w:val="006E09C6"/>
    <w:rsid w:val="006E1977"/>
    <w:rsid w:val="0071541A"/>
    <w:rsid w:val="007164DC"/>
    <w:rsid w:val="007258DF"/>
    <w:rsid w:val="007307E6"/>
    <w:rsid w:val="007308AD"/>
    <w:rsid w:val="0074389E"/>
    <w:rsid w:val="007452F6"/>
    <w:rsid w:val="00751BA5"/>
    <w:rsid w:val="007658C4"/>
    <w:rsid w:val="00767D38"/>
    <w:rsid w:val="0078674F"/>
    <w:rsid w:val="007869AA"/>
    <w:rsid w:val="00787C26"/>
    <w:rsid w:val="0079062E"/>
    <w:rsid w:val="00790B85"/>
    <w:rsid w:val="007A4771"/>
    <w:rsid w:val="007A4EA6"/>
    <w:rsid w:val="007A6B3F"/>
    <w:rsid w:val="007E487A"/>
    <w:rsid w:val="007F6080"/>
    <w:rsid w:val="007F7BD6"/>
    <w:rsid w:val="00800C8F"/>
    <w:rsid w:val="008029CC"/>
    <w:rsid w:val="008062BB"/>
    <w:rsid w:val="00806816"/>
    <w:rsid w:val="00810F5C"/>
    <w:rsid w:val="008274D4"/>
    <w:rsid w:val="0083052E"/>
    <w:rsid w:val="00840BA9"/>
    <w:rsid w:val="00841554"/>
    <w:rsid w:val="0084190E"/>
    <w:rsid w:val="00851640"/>
    <w:rsid w:val="00854809"/>
    <w:rsid w:val="00863649"/>
    <w:rsid w:val="00864239"/>
    <w:rsid w:val="008824D2"/>
    <w:rsid w:val="00884B56"/>
    <w:rsid w:val="0088753F"/>
    <w:rsid w:val="008A13ED"/>
    <w:rsid w:val="008B4185"/>
    <w:rsid w:val="008B704E"/>
    <w:rsid w:val="008F3070"/>
    <w:rsid w:val="008F5187"/>
    <w:rsid w:val="008F5DEC"/>
    <w:rsid w:val="00903D3C"/>
    <w:rsid w:val="009044AD"/>
    <w:rsid w:val="00907522"/>
    <w:rsid w:val="009177B2"/>
    <w:rsid w:val="0091795D"/>
    <w:rsid w:val="00921025"/>
    <w:rsid w:val="009252B1"/>
    <w:rsid w:val="00935BFE"/>
    <w:rsid w:val="009560D3"/>
    <w:rsid w:val="00962C85"/>
    <w:rsid w:val="00985C69"/>
    <w:rsid w:val="0099687E"/>
    <w:rsid w:val="0099715B"/>
    <w:rsid w:val="009971C1"/>
    <w:rsid w:val="009B217B"/>
    <w:rsid w:val="009B314C"/>
    <w:rsid w:val="009B77EE"/>
    <w:rsid w:val="009C7F72"/>
    <w:rsid w:val="009D5AD5"/>
    <w:rsid w:val="00A062CE"/>
    <w:rsid w:val="00A15C60"/>
    <w:rsid w:val="00A30B4B"/>
    <w:rsid w:val="00A32D6E"/>
    <w:rsid w:val="00A443B3"/>
    <w:rsid w:val="00A46C8C"/>
    <w:rsid w:val="00A53424"/>
    <w:rsid w:val="00A63302"/>
    <w:rsid w:val="00A760BD"/>
    <w:rsid w:val="00A76E84"/>
    <w:rsid w:val="00A83A05"/>
    <w:rsid w:val="00A847B0"/>
    <w:rsid w:val="00A86C08"/>
    <w:rsid w:val="00AA1CCC"/>
    <w:rsid w:val="00AA5AD6"/>
    <w:rsid w:val="00AC24B3"/>
    <w:rsid w:val="00AE2FA3"/>
    <w:rsid w:val="00B17058"/>
    <w:rsid w:val="00B32A3E"/>
    <w:rsid w:val="00B65FA4"/>
    <w:rsid w:val="00B67ABC"/>
    <w:rsid w:val="00B73711"/>
    <w:rsid w:val="00B87545"/>
    <w:rsid w:val="00B92F2A"/>
    <w:rsid w:val="00B937AA"/>
    <w:rsid w:val="00B97147"/>
    <w:rsid w:val="00BA29DE"/>
    <w:rsid w:val="00BB28FF"/>
    <w:rsid w:val="00BB3F02"/>
    <w:rsid w:val="00BC0C52"/>
    <w:rsid w:val="00BE6941"/>
    <w:rsid w:val="00BF01CE"/>
    <w:rsid w:val="00BF3E3B"/>
    <w:rsid w:val="00BF5D1A"/>
    <w:rsid w:val="00C0407A"/>
    <w:rsid w:val="00C10EB3"/>
    <w:rsid w:val="00C2027B"/>
    <w:rsid w:val="00C21ABD"/>
    <w:rsid w:val="00C24746"/>
    <w:rsid w:val="00C30AF7"/>
    <w:rsid w:val="00C335A4"/>
    <w:rsid w:val="00C508E2"/>
    <w:rsid w:val="00C527CF"/>
    <w:rsid w:val="00C56D2C"/>
    <w:rsid w:val="00C625D5"/>
    <w:rsid w:val="00C64AA2"/>
    <w:rsid w:val="00C745A3"/>
    <w:rsid w:val="00C76192"/>
    <w:rsid w:val="00C802FB"/>
    <w:rsid w:val="00C81B37"/>
    <w:rsid w:val="00C878FF"/>
    <w:rsid w:val="00C90EE1"/>
    <w:rsid w:val="00C97BA3"/>
    <w:rsid w:val="00CA6848"/>
    <w:rsid w:val="00CB6361"/>
    <w:rsid w:val="00CC2786"/>
    <w:rsid w:val="00CD14B6"/>
    <w:rsid w:val="00CD2A0C"/>
    <w:rsid w:val="00CF41EB"/>
    <w:rsid w:val="00CF43A2"/>
    <w:rsid w:val="00CF66F8"/>
    <w:rsid w:val="00D0449D"/>
    <w:rsid w:val="00D235A6"/>
    <w:rsid w:val="00D5369C"/>
    <w:rsid w:val="00D53B19"/>
    <w:rsid w:val="00D572B9"/>
    <w:rsid w:val="00D659E6"/>
    <w:rsid w:val="00D71D04"/>
    <w:rsid w:val="00D9518C"/>
    <w:rsid w:val="00DA0585"/>
    <w:rsid w:val="00DA1358"/>
    <w:rsid w:val="00DC2602"/>
    <w:rsid w:val="00DC45BF"/>
    <w:rsid w:val="00DC79F8"/>
    <w:rsid w:val="00DD0E3F"/>
    <w:rsid w:val="00DE6E78"/>
    <w:rsid w:val="00DF375A"/>
    <w:rsid w:val="00DF396E"/>
    <w:rsid w:val="00DF4E34"/>
    <w:rsid w:val="00E113FB"/>
    <w:rsid w:val="00E2351F"/>
    <w:rsid w:val="00E26283"/>
    <w:rsid w:val="00E31E80"/>
    <w:rsid w:val="00E5190E"/>
    <w:rsid w:val="00E5256E"/>
    <w:rsid w:val="00E61D8A"/>
    <w:rsid w:val="00E708EB"/>
    <w:rsid w:val="00EA763F"/>
    <w:rsid w:val="00EB0D97"/>
    <w:rsid w:val="00EF071C"/>
    <w:rsid w:val="00EF10F2"/>
    <w:rsid w:val="00F23079"/>
    <w:rsid w:val="00F409C7"/>
    <w:rsid w:val="00F429AC"/>
    <w:rsid w:val="00F51E19"/>
    <w:rsid w:val="00F526D1"/>
    <w:rsid w:val="00F614B5"/>
    <w:rsid w:val="00F7190A"/>
    <w:rsid w:val="00FA62D9"/>
    <w:rsid w:val="00FB0AD2"/>
    <w:rsid w:val="00FB4F5F"/>
    <w:rsid w:val="00FB6AA6"/>
    <w:rsid w:val="00FB7FD0"/>
    <w:rsid w:val="00FC1206"/>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98623">
      <w:bodyDiv w:val="1"/>
      <w:marLeft w:val="0"/>
      <w:marRight w:val="0"/>
      <w:marTop w:val="0"/>
      <w:marBottom w:val="0"/>
      <w:divBdr>
        <w:top w:val="none" w:sz="0" w:space="0" w:color="auto"/>
        <w:left w:val="none" w:sz="0" w:space="0" w:color="auto"/>
        <w:bottom w:val="none" w:sz="0" w:space="0" w:color="auto"/>
        <w:right w:val="none" w:sz="0" w:space="0" w:color="auto"/>
      </w:divBdr>
    </w:div>
    <w:div w:id="1267805227">
      <w:bodyDiv w:val="1"/>
      <w:marLeft w:val="0"/>
      <w:marRight w:val="0"/>
      <w:marTop w:val="0"/>
      <w:marBottom w:val="0"/>
      <w:divBdr>
        <w:top w:val="none" w:sz="0" w:space="0" w:color="auto"/>
        <w:left w:val="none" w:sz="0" w:space="0" w:color="auto"/>
        <w:bottom w:val="none" w:sz="0" w:space="0" w:color="auto"/>
        <w:right w:val="none" w:sz="0" w:space="0" w:color="auto"/>
      </w:divBdr>
    </w:div>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Фахриддин</dc:creator>
  <cp:lastModifiedBy>User</cp:lastModifiedBy>
  <cp:revision>6</cp:revision>
  <dcterms:created xsi:type="dcterms:W3CDTF">2025-04-28T08:52:00Z</dcterms:created>
  <dcterms:modified xsi:type="dcterms:W3CDTF">2025-05-13T11:11:00Z</dcterms:modified>
</cp:coreProperties>
</file>